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DC4E7" w14:textId="1A4FD60B" w:rsidR="00EF77BF" w:rsidRPr="00EF77BF" w:rsidRDefault="00EF77BF" w:rsidP="00EF77BF">
      <w:pPr>
        <w:spacing w:line="360" w:lineRule="auto"/>
        <w:jc w:val="center"/>
        <w:rPr>
          <w:b/>
          <w:bCs/>
          <w:sz w:val="32"/>
          <w:szCs w:val="32"/>
          <w:lang w:val="ro-RO"/>
        </w:rPr>
      </w:pPr>
      <w:r w:rsidRPr="00EF77BF">
        <w:rPr>
          <w:b/>
          <w:bCs/>
          <w:sz w:val="32"/>
          <w:szCs w:val="32"/>
          <w:lang w:val="ro-RO"/>
        </w:rPr>
        <w:t>Quantitative variables:</w:t>
      </w:r>
      <w:r>
        <w:rPr>
          <w:b/>
          <w:bCs/>
          <w:sz w:val="32"/>
          <w:szCs w:val="32"/>
          <w:lang w:val="ro-RO"/>
        </w:rPr>
        <w:t xml:space="preserve"> </w:t>
      </w:r>
      <w:r w:rsidRPr="00EF77BF">
        <w:rPr>
          <w:b/>
          <w:bCs/>
          <w:sz w:val="32"/>
          <w:szCs w:val="32"/>
          <w:lang w:val="ro-RO"/>
        </w:rPr>
        <w:t xml:space="preserve">descriptive statistics </w:t>
      </w:r>
      <w:r>
        <w:rPr>
          <w:b/>
          <w:bCs/>
          <w:sz w:val="32"/>
          <w:szCs w:val="32"/>
          <w:lang w:val="ro-RO"/>
        </w:rPr>
        <w:t xml:space="preserve">parameters </w:t>
      </w:r>
      <w:r w:rsidRPr="00EF77BF">
        <w:rPr>
          <w:b/>
          <w:bCs/>
          <w:sz w:val="32"/>
          <w:szCs w:val="32"/>
          <w:lang w:val="ro-RO"/>
        </w:rPr>
        <w:t>&amp; graphical representation</w:t>
      </w:r>
    </w:p>
    <w:p w14:paraId="0617C9A8" w14:textId="77777777" w:rsidR="00EF77BF" w:rsidRPr="00EF77BF" w:rsidRDefault="00EF77BF" w:rsidP="00EF77BF">
      <w:pPr>
        <w:spacing w:line="360" w:lineRule="auto"/>
        <w:jc w:val="both"/>
        <w:rPr>
          <w:b/>
          <w:bCs/>
          <w:sz w:val="32"/>
          <w:szCs w:val="32"/>
          <w:lang w:val="ro-RO"/>
        </w:rPr>
      </w:pPr>
      <w:r w:rsidRPr="00EF77BF">
        <w:rPr>
          <w:b/>
          <w:bCs/>
          <w:sz w:val="32"/>
          <w:szCs w:val="32"/>
          <w:lang w:val="ro-RO"/>
        </w:rPr>
        <w:t>SOLUTIONS</w:t>
      </w:r>
    </w:p>
    <w:p w14:paraId="1EB2EBD5" w14:textId="35A81BD2" w:rsidR="008D2C6B" w:rsidRPr="00AE66C3" w:rsidRDefault="00AE66C3" w:rsidP="00AE66C3">
      <w:pPr>
        <w:spacing w:line="360" w:lineRule="auto"/>
        <w:jc w:val="both"/>
        <w:rPr>
          <w:b/>
          <w:bCs/>
          <w:lang w:val="ro-RO"/>
        </w:rPr>
      </w:pPr>
      <w:r>
        <w:rPr>
          <w:iCs/>
          <w:lang w:val="ro-RO"/>
        </w:rPr>
        <w:t xml:space="preserve">2. </w:t>
      </w:r>
      <w:r w:rsidR="00EF77BF" w:rsidRPr="00AE66C3">
        <w:rPr>
          <w:iCs/>
          <w:lang w:val="ro-RO"/>
        </w:rPr>
        <w:t>Use the predefined functions or formulas below:</w:t>
      </w:r>
    </w:p>
    <w:tbl>
      <w:tblPr>
        <w:tblW w:w="9270" w:type="dxa"/>
        <w:jc w:val="center"/>
        <w:tblLayout w:type="fixed"/>
        <w:tblLook w:val="0000" w:firstRow="0" w:lastRow="0" w:firstColumn="0" w:lastColumn="0" w:noHBand="0" w:noVBand="0"/>
      </w:tblPr>
      <w:tblGrid>
        <w:gridCol w:w="2230"/>
        <w:gridCol w:w="2630"/>
        <w:gridCol w:w="4410"/>
      </w:tblGrid>
      <w:tr w:rsidR="00A6259F" w:rsidRPr="005151FF" w14:paraId="06B306C3" w14:textId="77777777" w:rsidTr="008F6D0F">
        <w:trPr>
          <w:trHeight w:val="303"/>
          <w:jc w:val="center"/>
        </w:trPr>
        <w:tc>
          <w:tcPr>
            <w:tcW w:w="927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404040"/>
            <w:vAlign w:val="center"/>
          </w:tcPr>
          <w:p w14:paraId="62A59E33" w14:textId="7598C263" w:rsidR="00A6259F" w:rsidRPr="005151FF" w:rsidRDefault="00562317" w:rsidP="00562317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</w:pPr>
            <w:bookmarkStart w:id="0" w:name="_Hlk117862836"/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>Centrality measurements</w:t>
            </w:r>
            <w:r w:rsidR="00A6259F" w:rsidRPr="005151FF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         </w:t>
            </w: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Functions    </w:t>
            </w:r>
            <w:r w:rsidR="00A6259F" w:rsidRPr="005151FF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           </w:t>
            </w:r>
            <w:r w:rsidR="00767883" w:rsidRPr="005151FF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  </w:t>
            </w:r>
            <w:r w:rsidR="00A6259F" w:rsidRPr="005151FF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 </w:t>
            </w:r>
            <w:r w:rsidR="009510C3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              </w:t>
            </w: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>Formulas</w:t>
            </w:r>
          </w:p>
        </w:tc>
      </w:tr>
      <w:tr w:rsidR="00A6259F" w:rsidRPr="005151FF" w14:paraId="7F64B7CE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72076" w14:textId="0BD4B450" w:rsidR="00A6259F" w:rsidRPr="005151FF" w:rsidRDefault="00562317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Arithmetic mean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51C7F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=AVERAGE(ARRAY)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2EE81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A6259F" w:rsidRPr="005151FF" w14:paraId="78C022A2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C5E15" w14:textId="3B752B6F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Median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23C65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=MEDIAN(ARRAY)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3D6B0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A6259F" w:rsidRPr="005151FF" w14:paraId="37157A31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D9510" w14:textId="0EEAC92B" w:rsidR="00A6259F" w:rsidRPr="005151FF" w:rsidRDefault="00562317" w:rsidP="008D2C6B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Mode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1F01D4" w14:textId="77777777" w:rsidR="00A6259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=MODE</w:t>
            </w:r>
            <w:r w:rsidR="008D2C6B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.MULT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(ARRAY)</w:t>
            </w:r>
          </w:p>
          <w:p w14:paraId="044C7C87" w14:textId="6CCC0666" w:rsidR="008D2C6B" w:rsidRPr="005151FF" w:rsidRDefault="008D2C6B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=MODE.SINGL(ARRAY)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2084F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A6259F" w:rsidRPr="005151FF" w14:paraId="1320A4EC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D8C2E" w14:textId="645A6501" w:rsidR="00A6259F" w:rsidRPr="005151FF" w:rsidRDefault="00562317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Central value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7AD83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8242D" w14:textId="207866F1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=(MAX(</w:t>
            </w:r>
            <w:r w:rsidR="008D2C6B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)+MIN(</w:t>
            </w:r>
            <w:r w:rsidR="008D2C6B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))/2</w:t>
            </w:r>
          </w:p>
        </w:tc>
      </w:tr>
      <w:tr w:rsidR="00A6259F" w:rsidRPr="005151FF" w14:paraId="18BD0F2B" w14:textId="77777777" w:rsidTr="008F6D0F">
        <w:trPr>
          <w:trHeight w:val="303"/>
          <w:jc w:val="center"/>
        </w:trPr>
        <w:tc>
          <w:tcPr>
            <w:tcW w:w="927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404040"/>
            <w:vAlign w:val="center"/>
          </w:tcPr>
          <w:p w14:paraId="6663ABA7" w14:textId="07759CD7" w:rsidR="00A6259F" w:rsidRPr="005151FF" w:rsidRDefault="00562317" w:rsidP="00D119DA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>Dispersion</w:t>
            </w:r>
          </w:p>
        </w:tc>
      </w:tr>
      <w:tr w:rsidR="00A6259F" w:rsidRPr="005151FF" w14:paraId="55B8F998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A796C" w14:textId="43F94412" w:rsidR="00A6259F" w:rsidRPr="005151FF" w:rsidRDefault="00562317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Range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0E799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1975F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=MAX(ARRAY)-MIN(ARRAY)</w:t>
            </w:r>
          </w:p>
        </w:tc>
      </w:tr>
      <w:tr w:rsidR="00A6259F" w:rsidRPr="005151FF" w14:paraId="26C919C4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4C0D24" w14:textId="1E94CB35" w:rsidR="00A6259F" w:rsidRPr="005151FF" w:rsidRDefault="00562317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Variation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0FE82" w14:textId="313C21B3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=VAR</w:t>
            </w:r>
            <w:r w:rsidR="00E20A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.S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50B8AA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A6259F" w:rsidRPr="005151FF" w14:paraId="29333BCA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E3D09" w14:textId="04019038" w:rsidR="00A6259F" w:rsidRPr="005151FF" w:rsidRDefault="00562317" w:rsidP="00611D86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Standard deviation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4F106" w14:textId="77777777" w:rsidR="00A6259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=STDEV</w:t>
            </w:r>
            <w:r w:rsidR="00E20A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.S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(ARRAY)</w:t>
            </w:r>
          </w:p>
          <w:p w14:paraId="4DA84B06" w14:textId="739230AD" w:rsidR="00E20A95" w:rsidRPr="005151FF" w:rsidRDefault="00E20A95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=SQRT(VAR.S(ARRAY))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30D54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A6259F" w:rsidRPr="005151FF" w14:paraId="182BA3C4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979EB" w14:textId="038C06F2" w:rsidR="00A6259F" w:rsidRPr="005151FF" w:rsidRDefault="00562317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Standard error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6F56E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23443" w14:textId="180298E1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=STDEV</w:t>
            </w:r>
            <w:r w:rsidR="004D63A7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.S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(ARRAY)/SQRT(COUNT(ARRAY))</w:t>
            </w:r>
          </w:p>
        </w:tc>
      </w:tr>
      <w:tr w:rsidR="00A6259F" w:rsidRPr="005151FF" w14:paraId="510460EB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65D3C" w14:textId="11BB700F" w:rsidR="00A6259F" w:rsidRPr="005151FF" w:rsidRDefault="00562317" w:rsidP="00C12095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Coeficient of variation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A3A822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9E1ED" w14:textId="0DC167E0" w:rsidR="00A6259F" w:rsidRDefault="00C12095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CV </w:t>
            </w:r>
            <w:r w:rsidR="00A6259F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=STDEV</w:t>
            </w:r>
            <w:r w:rsidR="004D63A7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.S</w:t>
            </w:r>
            <w:r w:rsidR="00A6259F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(ARRAY)/AVERAGE(ARRAY)</w:t>
            </w:r>
          </w:p>
          <w:p w14:paraId="6675D1F4" w14:textId="1DAC4ED4" w:rsidR="00C12095" w:rsidRPr="005151FF" w:rsidRDefault="00C12095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CQV =(QUARTILE.INC(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ARRAY,3)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-QUARTILE.INC(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ARRAY,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1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)/(QUARTILE.INC(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ARRAY,3)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+QUARTILE.INC(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ARRAY,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1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</w:t>
            </w:r>
          </w:p>
        </w:tc>
      </w:tr>
      <w:tr w:rsidR="00A6259F" w:rsidRPr="005151FF" w14:paraId="194029AD" w14:textId="77777777" w:rsidTr="008F6D0F">
        <w:trPr>
          <w:trHeight w:val="303"/>
          <w:jc w:val="center"/>
        </w:trPr>
        <w:tc>
          <w:tcPr>
            <w:tcW w:w="927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404040"/>
            <w:vAlign w:val="center"/>
          </w:tcPr>
          <w:p w14:paraId="30070B10" w14:textId="171F218B" w:rsidR="00A6259F" w:rsidRPr="005151FF" w:rsidRDefault="00562317" w:rsidP="00D119DA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>Locality</w:t>
            </w:r>
          </w:p>
        </w:tc>
      </w:tr>
      <w:tr w:rsidR="00C81C8C" w:rsidRPr="005151FF" w14:paraId="50179A1B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02AF5" w14:textId="1FC63E11" w:rsidR="00C81C8C" w:rsidRPr="005151FF" w:rsidRDefault="00562317" w:rsidP="00C81C8C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Minimum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653F3" w14:textId="77777777" w:rsidR="00C81C8C" w:rsidRDefault="00C81C8C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=MIN(ARRAY)</w:t>
            </w:r>
          </w:p>
          <w:p w14:paraId="397CF802" w14:textId="7AB9619E" w:rsidR="00C81C8C" w:rsidRPr="005151FF" w:rsidRDefault="00C81C8C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=QUARTILE.INC(ARRAY,0)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433A13" w14:textId="77777777" w:rsidR="00C81C8C" w:rsidRPr="005151FF" w:rsidRDefault="00C81C8C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15D12" w:rsidRPr="005151FF" w14:paraId="01656BF2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D32E0" w14:textId="10C4701B" w:rsidR="00B15D12" w:rsidRPr="005151FF" w:rsidRDefault="00562317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Quartile</w:t>
            </w:r>
            <w:r w:rsidR="00B15D12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 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5A301" w14:textId="6869475F" w:rsidR="006C54BB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=QUARTILE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.INC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(ARRAY,1)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B18DC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D1EAA" w:rsidRPr="005151FF" w14:paraId="223412E8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A200B" w14:textId="60ED53E3" w:rsidR="00BD1EAA" w:rsidRPr="005151FF" w:rsidRDefault="00562317" w:rsidP="008F6D0F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Quartile</w:t>
            </w:r>
            <w:r w:rsidR="00BD1EAA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 2 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= </w:t>
            </w:r>
            <w:r w:rsidR="008F6D0F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MEDIAN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34B08" w14:textId="47E4EC39" w:rsidR="00BD1EAA" w:rsidRPr="005151FF" w:rsidRDefault="00BD1EAA" w:rsidP="00BD1EA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=QUARTILE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.INC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(ARRAY,2)</w:t>
            </w:r>
          </w:p>
          <w:p w14:paraId="6B5C4406" w14:textId="0732DC4B" w:rsidR="00BD1EAA" w:rsidRPr="005151FF" w:rsidRDefault="00BD1EAA" w:rsidP="00BD1EA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=MEDIAN(ARRAY)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A8819" w14:textId="77777777" w:rsidR="00BD1EAA" w:rsidRPr="005151FF" w:rsidRDefault="00BD1EAA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15D12" w:rsidRPr="005151FF" w14:paraId="0A651F9C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AFB86" w14:textId="775801F8" w:rsidR="00B15D12" w:rsidRPr="005151FF" w:rsidRDefault="00562317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Quartile</w:t>
            </w:r>
            <w:r w:rsidR="00B15D12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 </w:t>
            </w:r>
            <w:r w:rsidR="00767883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02F20" w14:textId="41C5550B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=QUARTILE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.INC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(ARRAY,</w:t>
            </w:r>
            <w:r w:rsidR="00767883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3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2CCA9A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D1EAA" w:rsidRPr="005151FF" w14:paraId="37414C73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DE1D7" w14:textId="51EEE0CD" w:rsidR="00BD1EAA" w:rsidRPr="005151FF" w:rsidRDefault="00562317" w:rsidP="008F6D0F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Maximum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7E5E0" w14:textId="156B4207" w:rsidR="008F6D0F" w:rsidRDefault="00767883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MAX(ARRAY)</w:t>
            </w:r>
          </w:p>
          <w:p w14:paraId="207DD8D6" w14:textId="29F3A06D" w:rsidR="00BD1EAA" w:rsidRPr="005151FF" w:rsidRDefault="008F6D0F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</w:t>
            </w:r>
            <w:r w:rsidR="00767883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QUARTILE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.INC</w:t>
            </w:r>
            <w:r w:rsidR="00767883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(ARRAY,4)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45A85" w14:textId="77777777" w:rsidR="00BD1EAA" w:rsidRPr="005151FF" w:rsidRDefault="00BD1EAA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816326" w:rsidRPr="005151FF" w14:paraId="7976904F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3BAFA" w14:textId="35C2927C" w:rsidR="00816326" w:rsidRPr="005151FF" w:rsidRDefault="00816326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Percenti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la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 (ex.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80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%)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490D25" w14:textId="1247376B" w:rsidR="00816326" w:rsidRPr="005151FF" w:rsidRDefault="00816326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=PERCENTILE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.INC(ARRAY,0.8)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A15E4" w14:textId="77777777" w:rsidR="00816326" w:rsidRPr="005151FF" w:rsidRDefault="00816326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15D12" w:rsidRPr="005151FF" w14:paraId="44629EFE" w14:textId="77777777" w:rsidTr="008F6D0F">
        <w:trPr>
          <w:trHeight w:val="303"/>
          <w:jc w:val="center"/>
        </w:trPr>
        <w:tc>
          <w:tcPr>
            <w:tcW w:w="927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404040"/>
            <w:vAlign w:val="center"/>
          </w:tcPr>
          <w:p w14:paraId="647A56D9" w14:textId="3328C86A" w:rsidR="00B15D12" w:rsidRPr="005151FF" w:rsidRDefault="00562317" w:rsidP="00B15D12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>Asymmetry</w:t>
            </w:r>
          </w:p>
        </w:tc>
      </w:tr>
      <w:tr w:rsidR="00B15D12" w:rsidRPr="005151FF" w14:paraId="7AD97FA1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A6026" w14:textId="1EFC5438" w:rsidR="00B15D12" w:rsidRPr="005151FF" w:rsidRDefault="00562317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Asymmetry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75E87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=SKEW(ARRAY)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2613F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15D12" w:rsidRPr="005151FF" w14:paraId="4679EB7B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24A37" w14:textId="5E9942EB" w:rsidR="00B15D12" w:rsidRPr="005151FF" w:rsidRDefault="00562317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Kurtosis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5C3DF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=KURT(ARRAY)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81C13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</w:tbl>
    <w:bookmarkEnd w:id="0"/>
    <w:p w14:paraId="29BBD10E" w14:textId="58ED3257" w:rsidR="00D6112E" w:rsidRPr="007B401E" w:rsidRDefault="008B5D35">
      <w:pPr>
        <w:jc w:val="both"/>
        <w:rPr>
          <w:i/>
          <w:iCs/>
          <w:lang w:val="ro-RO"/>
        </w:rPr>
      </w:pPr>
      <w:r w:rsidRPr="007B401E">
        <w:rPr>
          <w:i/>
          <w:iCs/>
          <w:lang w:val="ro-RO"/>
        </w:rPr>
        <w:t xml:space="preserve">      </w:t>
      </w:r>
      <w:r w:rsidR="00EF77BF" w:rsidRPr="00EF77BF">
        <w:rPr>
          <w:i/>
          <w:iCs/>
          <w:lang w:val="ro-RO"/>
        </w:rPr>
        <w:t>where ARRAY is the selection of cells containing the values ​​of the variable of interest.</w:t>
      </w:r>
    </w:p>
    <w:p w14:paraId="34204693" w14:textId="77777777" w:rsidR="000E6395" w:rsidRPr="007B401E" w:rsidRDefault="000E6395">
      <w:pPr>
        <w:jc w:val="both"/>
        <w:rPr>
          <w:i/>
          <w:iCs/>
          <w:lang w:val="ro-RO"/>
        </w:rPr>
      </w:pPr>
    </w:p>
    <w:p w14:paraId="1DD6BE96" w14:textId="77777777" w:rsidR="000E6395" w:rsidRDefault="000E6395">
      <w:pPr>
        <w:jc w:val="both"/>
        <w:rPr>
          <w:lang w:val="ro-RO"/>
        </w:rPr>
      </w:pPr>
    </w:p>
    <w:p w14:paraId="38A9B483" w14:textId="77777777" w:rsidR="003C254C" w:rsidRDefault="003C254C">
      <w:pPr>
        <w:jc w:val="both"/>
        <w:rPr>
          <w:lang w:val="ro-RO"/>
        </w:rPr>
      </w:pPr>
    </w:p>
    <w:p w14:paraId="7EA9914C" w14:textId="77777777" w:rsidR="00EF77BF" w:rsidRPr="00EF77BF" w:rsidRDefault="00EF77BF" w:rsidP="00EF77BF">
      <w:pPr>
        <w:rPr>
          <w:b/>
          <w:bCs/>
          <w:color w:val="000000"/>
          <w:lang w:val="ro-RO"/>
        </w:rPr>
      </w:pPr>
      <w:r w:rsidRPr="00EF77BF">
        <w:rPr>
          <w:b/>
          <w:bCs/>
          <w:color w:val="000000"/>
          <w:lang w:val="ro-RO"/>
        </w:rPr>
        <w:t>Indications:</w:t>
      </w:r>
    </w:p>
    <w:p w14:paraId="63AD7019" w14:textId="1CFB4F57" w:rsidR="00EF77BF" w:rsidRPr="00EF77BF" w:rsidRDefault="00EF77BF" w:rsidP="00880771">
      <w:pPr>
        <w:pStyle w:val="ListParagraph"/>
        <w:numPr>
          <w:ilvl w:val="0"/>
          <w:numId w:val="3"/>
        </w:numPr>
        <w:rPr>
          <w:bCs/>
          <w:color w:val="000000"/>
          <w:lang w:val="ro-RO"/>
        </w:rPr>
      </w:pPr>
      <w:r w:rsidRPr="00EF77BF">
        <w:rPr>
          <w:bCs/>
          <w:color w:val="000000"/>
          <w:lang w:val="ro-RO"/>
        </w:rPr>
        <w:t>Select the cell where you want to get the result before choosing the predefined function.</w:t>
      </w:r>
    </w:p>
    <w:p w14:paraId="052004CF" w14:textId="1AB76A9A" w:rsidR="00DB472B" w:rsidRPr="00091677" w:rsidRDefault="00EF77BF" w:rsidP="00880771">
      <w:pPr>
        <w:pStyle w:val="ListParagraph"/>
        <w:numPr>
          <w:ilvl w:val="0"/>
          <w:numId w:val="3"/>
        </w:numPr>
        <w:rPr>
          <w:b/>
          <w:bCs/>
          <w:color w:val="000000"/>
          <w:sz w:val="16"/>
          <w:szCs w:val="16"/>
          <w:lang w:val="ro-RO"/>
        </w:rPr>
      </w:pPr>
      <w:r w:rsidRPr="00EF77BF">
        <w:rPr>
          <w:bCs/>
          <w:color w:val="000000"/>
          <w:lang w:val="ro-RO"/>
        </w:rPr>
        <w:t>To use predefined functions</w:t>
      </w:r>
      <w:r w:rsidR="00786D1E" w:rsidRPr="00EF77BF">
        <w:rPr>
          <w:color w:val="000000"/>
          <w:lang w:val="ro-RO"/>
        </w:rPr>
        <w:t>:</w:t>
      </w:r>
      <w:r w:rsidR="00786D1E" w:rsidRPr="006A7879">
        <w:rPr>
          <w:color w:val="000000"/>
          <w:lang w:val="ro-RO"/>
        </w:rPr>
        <w:t xml:space="preserve"> </w:t>
      </w:r>
      <w:r w:rsidR="00DB472B" w:rsidRPr="00091677">
        <w:rPr>
          <w:b/>
          <w:bCs/>
          <w:color w:val="FF0000"/>
          <w:lang w:val="ro-RO"/>
        </w:rPr>
        <w:t xml:space="preserve">A. </w:t>
      </w:r>
      <w:r w:rsidR="009D31D0" w:rsidRPr="00091677">
        <w:rPr>
          <w:b/>
          <w:bCs/>
          <w:color w:val="FF0000"/>
          <w:lang w:val="ro-RO"/>
        </w:rPr>
        <w:t xml:space="preserve">Home </w:t>
      </w:r>
      <w:r w:rsidR="00786D1E" w:rsidRPr="00091677">
        <w:rPr>
          <w:b/>
          <w:bCs/>
          <w:color w:val="FF0000"/>
          <w:lang w:val="ro-RO"/>
        </w:rPr>
        <w:t>– Function</w:t>
      </w:r>
      <w:r w:rsidR="009D31D0" w:rsidRPr="00091677">
        <w:rPr>
          <w:b/>
          <w:bCs/>
          <w:color w:val="FF0000"/>
          <w:lang w:val="ro-RO"/>
        </w:rPr>
        <w:t xml:space="preserve"> (fx)</w:t>
      </w:r>
      <w:r w:rsidR="00101F74" w:rsidRPr="00091677">
        <w:rPr>
          <w:b/>
          <w:bCs/>
          <w:color w:val="FF0000"/>
          <w:lang w:val="ro-RO"/>
        </w:rPr>
        <w:t xml:space="preserve"> </w:t>
      </w:r>
      <w:r w:rsidR="003C254C" w:rsidRPr="003C254C">
        <w:rPr>
          <w:b/>
          <w:bCs/>
          <w:lang w:val="ro-RO"/>
        </w:rPr>
        <w:t xml:space="preserve"> </w:t>
      </w:r>
      <w:r w:rsidRPr="00EF77BF">
        <w:rPr>
          <w:bCs/>
          <w:lang w:val="ro-RO"/>
        </w:rPr>
        <w:t>or</w:t>
      </w:r>
    </w:p>
    <w:p w14:paraId="12C76617" w14:textId="072B9E7F" w:rsidR="00786D1E" w:rsidRPr="00091677" w:rsidRDefault="00DB472B" w:rsidP="00DB472B">
      <w:pPr>
        <w:pStyle w:val="ListParagraph"/>
        <w:rPr>
          <w:b/>
          <w:bCs/>
          <w:color w:val="FF0000"/>
          <w:lang w:val="ro-RO"/>
        </w:rPr>
      </w:pPr>
      <w:r w:rsidRPr="00091677">
        <w:rPr>
          <w:b/>
          <w:bCs/>
          <w:color w:val="FF0000"/>
          <w:lang w:val="ro-RO"/>
        </w:rPr>
        <w:t xml:space="preserve">                                                              </w:t>
      </w:r>
      <w:r w:rsidR="00B92CB7">
        <w:rPr>
          <w:b/>
          <w:bCs/>
          <w:color w:val="FF0000"/>
          <w:lang w:val="ro-RO"/>
        </w:rPr>
        <w:t xml:space="preserve"> </w:t>
      </w:r>
      <w:r w:rsidRPr="00091677">
        <w:rPr>
          <w:b/>
          <w:bCs/>
          <w:color w:val="FF0000"/>
          <w:lang w:val="ro-RO"/>
        </w:rPr>
        <w:t>B.</w:t>
      </w:r>
      <w:r w:rsidR="00101F74" w:rsidRPr="00091677">
        <w:rPr>
          <w:b/>
          <w:bCs/>
          <w:color w:val="FF0000"/>
          <w:lang w:val="ro-RO"/>
        </w:rPr>
        <w:t xml:space="preserve"> Formulas</w:t>
      </w:r>
      <w:r w:rsidRPr="00091677">
        <w:rPr>
          <w:b/>
          <w:bCs/>
          <w:color w:val="FF0000"/>
          <w:lang w:val="ro-RO"/>
        </w:rPr>
        <w:t xml:space="preserve"> </w:t>
      </w:r>
      <w:r w:rsidR="00101F74" w:rsidRPr="00091677">
        <w:rPr>
          <w:b/>
          <w:bCs/>
          <w:color w:val="FF0000"/>
          <w:lang w:val="ro-RO"/>
        </w:rPr>
        <w:t>→ Insert Function</w:t>
      </w:r>
    </w:p>
    <w:p w14:paraId="7BF6C56F" w14:textId="77777777" w:rsidR="00566F2B" w:rsidRPr="006A7879" w:rsidRDefault="00566F2B" w:rsidP="00DB472B">
      <w:pPr>
        <w:pStyle w:val="ListParagraph"/>
        <w:rPr>
          <w:color w:val="000000"/>
          <w:sz w:val="16"/>
          <w:szCs w:val="16"/>
          <w:lang w:val="ro-RO"/>
        </w:rPr>
      </w:pPr>
    </w:p>
    <w:p w14:paraId="2E5F4624" w14:textId="711DE93C" w:rsidR="00D93D6D" w:rsidRDefault="002D3E0B" w:rsidP="003C254C">
      <w:pPr>
        <w:spacing w:after="60"/>
        <w:ind w:left="1440"/>
        <w:rPr>
          <w:noProof/>
          <w:color w:val="00000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3898A20" wp14:editId="245E9A90">
                <wp:simplePos x="0" y="0"/>
                <wp:positionH relativeFrom="column">
                  <wp:posOffset>1260280</wp:posOffset>
                </wp:positionH>
                <wp:positionV relativeFrom="paragraph">
                  <wp:posOffset>288827</wp:posOffset>
                </wp:positionV>
                <wp:extent cx="393895" cy="218050"/>
                <wp:effectExtent l="19050" t="19050" r="25400" b="10795"/>
                <wp:wrapNone/>
                <wp:docPr id="7551169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5" cy="218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5EE560" id="Rectangle 1" o:spid="_x0000_s1026" style="position:absolute;margin-left:99.25pt;margin-top:22.75pt;width:31pt;height:17.1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" filled="f" strokecolor="red" strokeweight="2.25pt"/>
            </w:pict>
          </mc:Fallback>
        </mc:AlternateContent>
      </w:r>
      <w:r w:rsidR="00DB472B"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48D71069" wp14:editId="5C5C428E">
                <wp:simplePos x="0" y="0"/>
                <wp:positionH relativeFrom="column">
                  <wp:posOffset>412115</wp:posOffset>
                </wp:positionH>
                <wp:positionV relativeFrom="paragraph">
                  <wp:posOffset>84455</wp:posOffset>
                </wp:positionV>
                <wp:extent cx="349250" cy="279400"/>
                <wp:effectExtent l="0" t="0" r="12700" b="25400"/>
                <wp:wrapNone/>
                <wp:docPr id="156304763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1601C7" w14:textId="4A1931D0" w:rsidR="00DB472B" w:rsidRPr="00DB472B" w:rsidRDefault="00DB472B">
                            <w:pPr>
                              <w:rPr>
                                <w:b/>
                                <w:bCs/>
                                <w:lang w:val="ro-RO"/>
                              </w:rPr>
                            </w:pPr>
                            <w:r w:rsidRPr="00DB472B">
                              <w:rPr>
                                <w:b/>
                                <w:bCs/>
                                <w:lang w:val="ro-RO"/>
                              </w:rPr>
                              <w:t>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D710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.45pt;margin-top:6.65pt;width:27.5pt;height:22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" filled="f" strokeweight=".5pt">
                <v:textbox>
                  <w:txbxContent>
                    <w:p w14:paraId="351601C7" w14:textId="4A1931D0" w:rsidR="00DB472B" w:rsidRPr="00DB472B" w:rsidRDefault="00DB472B">
                      <w:pPr>
                        <w:rPr>
                          <w:b/>
                          <w:bCs/>
                          <w:lang w:val="ro-RO"/>
                        </w:rPr>
                      </w:pPr>
                      <w:r w:rsidRPr="00DB472B">
                        <w:rPr>
                          <w:b/>
                          <w:bCs/>
                          <w:lang w:val="ro-RO"/>
                        </w:rPr>
                        <w:t>A.</w:t>
                      </w:r>
                    </w:p>
                  </w:txbxContent>
                </v:textbox>
              </v:shape>
            </w:pict>
          </mc:Fallback>
        </mc:AlternateContent>
      </w:r>
      <w:r w:rsidR="00635E40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802C9B7" wp14:editId="5A721CEC">
                <wp:simplePos x="0" y="0"/>
                <wp:positionH relativeFrom="column">
                  <wp:posOffset>1998345</wp:posOffset>
                </wp:positionH>
                <wp:positionV relativeFrom="paragraph">
                  <wp:posOffset>1151255</wp:posOffset>
                </wp:positionV>
                <wp:extent cx="191621" cy="146797"/>
                <wp:effectExtent l="19050" t="19050" r="18415" b="24765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621" cy="146797"/>
                        </a:xfrm>
                        <a:prstGeom prst="rect">
                          <a:avLst/>
                        </a:prstGeom>
                        <a:noFill/>
                        <a:ln w="360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373937" id="Rectangle 47" o:spid="_x0000_s1026" style="position:absolute;margin-left:157.35pt;margin-top:90.65pt;width:15.1pt;height:11.5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" filled="f" strokecolor="#e71224" strokeweight="1mm">
                <v:path arrowok="t"/>
              </v:rect>
            </w:pict>
          </mc:Fallback>
        </mc:AlternateContent>
      </w:r>
      <w:r w:rsidR="00635E40">
        <w:rPr>
          <w:noProof/>
          <w:color w:val="000000"/>
        </w:rPr>
        <w:drawing>
          <wp:inline distT="0" distB="0" distL="0" distR="0" wp14:anchorId="3A33E81D" wp14:editId="66CC73AE">
            <wp:extent cx="1950720" cy="1607820"/>
            <wp:effectExtent l="0" t="0" r="0" b="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58"/>
                    <a:stretch/>
                  </pic:blipFill>
                  <pic:spPr bwMode="auto">
                    <a:xfrm>
                      <a:off x="0" y="0"/>
                      <a:ext cx="1951200" cy="160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AB4C06" w14:textId="06B452BD" w:rsidR="00101F74" w:rsidRDefault="009169DA" w:rsidP="00C46F5E">
      <w:pPr>
        <w:rPr>
          <w:noProof/>
          <w:color w:val="000000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DE4A179" wp14:editId="4C7ED445">
                <wp:simplePos x="0" y="0"/>
                <wp:positionH relativeFrom="column">
                  <wp:posOffset>937895</wp:posOffset>
                </wp:positionH>
                <wp:positionV relativeFrom="paragraph">
                  <wp:posOffset>360680</wp:posOffset>
                </wp:positionV>
                <wp:extent cx="367030" cy="452120"/>
                <wp:effectExtent l="19050" t="19050" r="13970" b="2413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7030" cy="452120"/>
                        </a:xfrm>
                        <a:prstGeom prst="rect">
                          <a:avLst/>
                        </a:prstGeom>
                        <a:noFill/>
                        <a:ln w="360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B0E3A2" id="Rectangle 45" o:spid="_x0000_s1026" style="position:absolute;margin-left:73.85pt;margin-top:28.4pt;width:28.9pt;height:35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" filled="f" strokecolor="#e71224" strokeweight="1mm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22D021D" wp14:editId="38A230C9">
                <wp:simplePos x="0" y="0"/>
                <wp:positionH relativeFrom="column">
                  <wp:posOffset>2446655</wp:posOffset>
                </wp:positionH>
                <wp:positionV relativeFrom="paragraph">
                  <wp:posOffset>238125</wp:posOffset>
                </wp:positionV>
                <wp:extent cx="371699" cy="133350"/>
                <wp:effectExtent l="19050" t="19050" r="28575" b="1905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1699" cy="133350"/>
                        </a:xfrm>
                        <a:prstGeom prst="rect">
                          <a:avLst/>
                        </a:prstGeom>
                        <a:noFill/>
                        <a:ln w="360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4C3FB7" id="Rectangle 46" o:spid="_x0000_s1026" style="position:absolute;margin-left:192.65pt;margin-top:18.75pt;width:29.25pt;height:1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" filled="f" strokecolor="#e71224" strokeweight="1mm">
                <v:path arrowok="t"/>
              </v:rect>
            </w:pict>
          </mc:Fallback>
        </mc:AlternateContent>
      </w:r>
      <w:r w:rsidR="00DB472B"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4142708" wp14:editId="41366111">
                <wp:simplePos x="0" y="0"/>
                <wp:positionH relativeFrom="column">
                  <wp:posOffset>437515</wp:posOffset>
                </wp:positionH>
                <wp:positionV relativeFrom="paragraph">
                  <wp:posOffset>64135</wp:posOffset>
                </wp:positionV>
                <wp:extent cx="342900" cy="266700"/>
                <wp:effectExtent l="0" t="0" r="19050" b="19050"/>
                <wp:wrapNone/>
                <wp:docPr id="44100190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6C3455" w14:textId="2C03EC05" w:rsidR="00DB472B" w:rsidRPr="00DB472B" w:rsidRDefault="00DB472B">
                            <w:pPr>
                              <w:rPr>
                                <w:b/>
                                <w:bCs/>
                                <w:lang w:val="ro-RO"/>
                              </w:rPr>
                            </w:pPr>
                            <w:r w:rsidRPr="00DB472B">
                              <w:rPr>
                                <w:b/>
                                <w:bCs/>
                                <w:lang w:val="ro-RO"/>
                              </w:rPr>
                              <w:t>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142708" id="Text Box 3" o:spid="_x0000_s1027" type="#_x0000_t202" style="position:absolute;margin-left:34.45pt;margin-top:5.05pt;width:27pt;height:21pt;z-index:251637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" fillcolor="white [3201]" strokeweight=".5pt">
                <v:textbox>
                  <w:txbxContent>
                    <w:p w14:paraId="096C3455" w14:textId="2C03EC05" w:rsidR="00DB472B" w:rsidRPr="00DB472B" w:rsidRDefault="00DB472B">
                      <w:pPr>
                        <w:rPr>
                          <w:b/>
                          <w:bCs/>
                          <w:lang w:val="ro-RO"/>
                        </w:rPr>
                      </w:pPr>
                      <w:r w:rsidRPr="00DB472B">
                        <w:rPr>
                          <w:b/>
                          <w:bCs/>
                          <w:lang w:val="ro-RO"/>
                        </w:rPr>
                        <w:t>B.</w:t>
                      </w:r>
                    </w:p>
                  </w:txbxContent>
                </v:textbox>
              </v:shape>
            </w:pict>
          </mc:Fallback>
        </mc:AlternateContent>
      </w:r>
      <w:r w:rsidR="00C46F5E">
        <w:rPr>
          <w:noProof/>
          <w:color w:val="000000"/>
          <w:lang w:val="ro-RO"/>
        </w:rPr>
        <w:t xml:space="preserve">                     </w:t>
      </w:r>
      <w:r w:rsidR="003C254C">
        <w:rPr>
          <w:noProof/>
          <w:color w:val="000000"/>
          <w:lang w:val="ro-RO"/>
        </w:rPr>
        <w:t xml:space="preserve"> </w:t>
      </w:r>
      <w:r w:rsidR="00C46F5E">
        <w:rPr>
          <w:noProof/>
          <w:color w:val="000000"/>
          <w:lang w:val="ro-RO"/>
        </w:rPr>
        <w:t xml:space="preserve">  </w:t>
      </w:r>
      <w:r w:rsidR="003C254C">
        <w:rPr>
          <w:noProof/>
          <w:color w:val="000000"/>
        </w:rPr>
        <w:drawing>
          <wp:inline distT="0" distB="0" distL="0" distR="0" wp14:anchorId="268DA616" wp14:editId="5E369F0B">
            <wp:extent cx="2880000" cy="889200"/>
            <wp:effectExtent l="0" t="0" r="0" b="6350"/>
            <wp:docPr id="29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8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3D6D">
        <w:rPr>
          <w:noProof/>
          <w:color w:val="000000"/>
          <w:lang w:val="ro-RO"/>
        </w:rPr>
        <w:t xml:space="preserve">                       </w:t>
      </w:r>
      <w:r w:rsidR="00C46F5E">
        <w:rPr>
          <w:noProof/>
          <w:color w:val="000000"/>
          <w:lang w:val="ro-RO"/>
        </w:rPr>
        <w:t xml:space="preserve"> </w:t>
      </w:r>
    </w:p>
    <w:p w14:paraId="39D25AAB" w14:textId="77777777" w:rsidR="00FE7DBB" w:rsidRDefault="00FE7DBB" w:rsidP="00786D1E">
      <w:pPr>
        <w:ind w:left="720"/>
        <w:rPr>
          <w:noProof/>
          <w:color w:val="000000"/>
          <w:lang w:val="ro-RO"/>
        </w:rPr>
      </w:pPr>
    </w:p>
    <w:p w14:paraId="22CA12B7" w14:textId="19046F09" w:rsidR="00101F74" w:rsidRDefault="00EF77BF" w:rsidP="00880771">
      <w:pPr>
        <w:numPr>
          <w:ilvl w:val="0"/>
          <w:numId w:val="3"/>
        </w:numPr>
        <w:rPr>
          <w:color w:val="000000"/>
          <w:lang w:val="ro-RO"/>
        </w:rPr>
      </w:pPr>
      <w:r w:rsidRPr="00EF77BF">
        <w:rPr>
          <w:color w:val="000000"/>
          <w:lang w:val="ro-RO"/>
        </w:rPr>
        <w:t xml:space="preserve">Choose the </w:t>
      </w:r>
      <w:r w:rsidRPr="00EF77BF">
        <w:rPr>
          <w:b/>
          <w:color w:val="000000"/>
          <w:lang w:val="ro-RO"/>
        </w:rPr>
        <w:t>All</w:t>
      </w:r>
      <w:r w:rsidRPr="00EF77BF">
        <w:rPr>
          <w:color w:val="000000"/>
          <w:lang w:val="ro-RO"/>
        </w:rPr>
        <w:t xml:space="preserve"> category. In this category you will be able to find all the predefined functions you need.</w:t>
      </w:r>
    </w:p>
    <w:p w14:paraId="09471EF5" w14:textId="77777777" w:rsidR="00566F2B" w:rsidRDefault="00566F2B" w:rsidP="00566F2B">
      <w:pPr>
        <w:ind w:left="720"/>
        <w:rPr>
          <w:color w:val="000000"/>
          <w:lang w:val="ro-RO"/>
        </w:rPr>
      </w:pPr>
    </w:p>
    <w:p w14:paraId="687C4589" w14:textId="31F06F76" w:rsidR="00786D1E" w:rsidRDefault="00275D8C" w:rsidP="000B5344">
      <w:pPr>
        <w:pStyle w:val="Default"/>
        <w:jc w:val="center"/>
        <w:rPr>
          <w:rFonts w:ascii="Times New Roman" w:hAnsi="Times New Roman" w:cs="Times New Roman"/>
          <w:noProof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C43286" wp14:editId="105A140B">
                <wp:simplePos x="0" y="0"/>
                <wp:positionH relativeFrom="column">
                  <wp:posOffset>1926716</wp:posOffset>
                </wp:positionH>
                <wp:positionV relativeFrom="paragraph">
                  <wp:posOffset>552904</wp:posOffset>
                </wp:positionV>
                <wp:extent cx="1432560" cy="152400"/>
                <wp:effectExtent l="0" t="0" r="15240" b="1905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2560" cy="152400"/>
                        </a:xfrm>
                        <a:prstGeom prst="rect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254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021C5" id="Rectangle 44" o:spid="_x0000_s1026" style="position:absolute;margin-left:151.7pt;margin-top:43.55pt;width:112.8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" fillcolor="#e71224" strokecolor="#e71224" strokeweight="2pt">
                <v:fill opacity="3341f"/>
                <v:path arrowok="t"/>
              </v:rect>
            </w:pict>
          </mc:Fallback>
        </mc:AlternateContent>
      </w:r>
      <w:r w:rsidR="00635E40">
        <w:rPr>
          <w:rFonts w:ascii="Times New Roman" w:hAnsi="Times New Roman" w:cs="Times New Roman"/>
          <w:noProof/>
        </w:rPr>
        <w:drawing>
          <wp:inline distT="0" distB="0" distL="0" distR="0" wp14:anchorId="462BAF96" wp14:editId="6FF0CE24">
            <wp:extent cx="2979052" cy="226975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2" t="2546" r="3080" b="4304"/>
                    <a:stretch/>
                  </pic:blipFill>
                  <pic:spPr bwMode="auto">
                    <a:xfrm>
                      <a:off x="0" y="0"/>
                      <a:ext cx="2984975" cy="227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254C">
        <w:rPr>
          <w:rFonts w:ascii="Times New Roman" w:hAnsi="Times New Roman" w:cs="Times New Roman"/>
          <w:noProof/>
          <w:lang w:val="ro-RO"/>
        </w:rPr>
        <w:t xml:space="preserve">  </w:t>
      </w:r>
    </w:p>
    <w:p w14:paraId="2EDA1496" w14:textId="77777777" w:rsidR="00786D1E" w:rsidRDefault="00786D1E" w:rsidP="006A7879">
      <w:pPr>
        <w:pStyle w:val="Default"/>
        <w:rPr>
          <w:rFonts w:ascii="Times New Roman" w:hAnsi="Times New Roman" w:cs="Times New Roman"/>
          <w:lang w:val="ro-RO"/>
        </w:rPr>
      </w:pPr>
    </w:p>
    <w:p w14:paraId="2E10C679" w14:textId="5BCAB1A1" w:rsidR="00EF77BF" w:rsidRPr="00EF77BF" w:rsidRDefault="00EF77BF" w:rsidP="00880771">
      <w:pPr>
        <w:numPr>
          <w:ilvl w:val="0"/>
          <w:numId w:val="3"/>
        </w:numPr>
        <w:rPr>
          <w:lang w:val="ro-RO"/>
        </w:rPr>
      </w:pPr>
      <w:r w:rsidRPr="00EF77BF">
        <w:rPr>
          <w:lang w:val="ro-RO"/>
        </w:rPr>
        <w:t>From the "Select a function" window, select the desired function. Select, for example, the AVERAGE function that allows calculating the arithmetic mean.</w:t>
      </w:r>
    </w:p>
    <w:p w14:paraId="549ADBDC" w14:textId="77777777" w:rsidR="00EF77BF" w:rsidRPr="00EF77BF" w:rsidRDefault="00EF77BF" w:rsidP="00EF77BF">
      <w:pPr>
        <w:ind w:left="360"/>
        <w:rPr>
          <w:lang w:val="ro-RO"/>
        </w:rPr>
      </w:pPr>
    </w:p>
    <w:p w14:paraId="53F177D7" w14:textId="70D4993D" w:rsidR="00EF77BF" w:rsidRPr="00EF77BF" w:rsidRDefault="000F3512" w:rsidP="00EF77BF">
      <w:pPr>
        <w:ind w:left="360"/>
        <w:rPr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7079BFE" wp14:editId="301CD7F8">
                <wp:simplePos x="0" y="0"/>
                <wp:positionH relativeFrom="column">
                  <wp:posOffset>290211</wp:posOffset>
                </wp:positionH>
                <wp:positionV relativeFrom="paragraph">
                  <wp:posOffset>856795</wp:posOffset>
                </wp:positionV>
                <wp:extent cx="2545080" cy="647700"/>
                <wp:effectExtent l="0" t="0" r="26670" b="19050"/>
                <wp:wrapNone/>
                <wp:docPr id="1617501637" name="Rectangle 1617501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5080" cy="647700"/>
                        </a:xfrm>
                        <a:prstGeom prst="rect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254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0BC8A" id="Rectangle 1617501637" o:spid="_x0000_s1026" style="position:absolute;margin-left:22.85pt;margin-top:67.45pt;width:200.4pt;height:5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" fillcolor="#e71224" strokecolor="#e71224" strokeweight="2pt">
                <v:fill opacity="3341f"/>
                <v:path arrowok="t"/>
              </v:rect>
            </w:pict>
          </mc:Fallback>
        </mc:AlternateContent>
      </w:r>
      <w:r>
        <w:rPr>
          <w:b/>
          <w:noProof/>
        </w:rPr>
        <w:drawing>
          <wp:inline distT="0" distB="0" distL="0" distR="0" wp14:anchorId="7F9E5329" wp14:editId="193EE2AE">
            <wp:extent cx="3052133" cy="2344021"/>
            <wp:effectExtent l="0" t="0" r="0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3"/>
                    <a:stretch/>
                  </pic:blipFill>
                  <pic:spPr bwMode="auto">
                    <a:xfrm>
                      <a:off x="0" y="0"/>
                      <a:ext cx="3056400" cy="234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FCF036" w14:textId="7352A1B3" w:rsidR="00B07E4A" w:rsidRDefault="00EF77BF" w:rsidP="00880771">
      <w:pPr>
        <w:numPr>
          <w:ilvl w:val="0"/>
          <w:numId w:val="3"/>
        </w:numPr>
        <w:rPr>
          <w:bCs/>
          <w:noProof/>
          <w:color w:val="000000"/>
          <w:lang w:val="ro-RO"/>
        </w:rPr>
      </w:pPr>
      <w:r w:rsidRPr="00EF77BF">
        <w:rPr>
          <w:lang w:val="ro-RO"/>
        </w:rPr>
        <w:t>In the cell corresponding to `Number 1`, select the relative references of the cells for the variable of interest. Validate with OK to obtain the average value.</w:t>
      </w:r>
    </w:p>
    <w:p w14:paraId="0EBD0FC3" w14:textId="4C5FA5A1" w:rsidR="00566F2B" w:rsidRPr="0097728F" w:rsidRDefault="00566F2B" w:rsidP="00566F2B">
      <w:pPr>
        <w:ind w:left="720"/>
        <w:rPr>
          <w:bCs/>
          <w:noProof/>
          <w:color w:val="000000"/>
          <w:lang w:val="ro-RO"/>
        </w:rPr>
      </w:pPr>
    </w:p>
    <w:p w14:paraId="7FD5CA8B" w14:textId="6E993165" w:rsidR="00DE0187" w:rsidRPr="009D31D0" w:rsidRDefault="009169DA" w:rsidP="009D31D0">
      <w:pPr>
        <w:pStyle w:val="Default"/>
        <w:jc w:val="center"/>
        <w:rPr>
          <w:rFonts w:ascii="Times New Roman" w:hAnsi="Times New Roman" w:cs="Times New Roman"/>
          <w:bCs/>
          <w:noProof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B5E898" wp14:editId="3C51033D">
                <wp:simplePos x="0" y="0"/>
                <wp:positionH relativeFrom="column">
                  <wp:posOffset>1098107</wp:posOffset>
                </wp:positionH>
                <wp:positionV relativeFrom="paragraph">
                  <wp:posOffset>1320906</wp:posOffset>
                </wp:positionV>
                <wp:extent cx="2162997" cy="175260"/>
                <wp:effectExtent l="0" t="0" r="27940" b="15240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2997" cy="175260"/>
                        </a:xfrm>
                        <a:prstGeom prst="rect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254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75F65F" id="Rectangle 43" o:spid="_x0000_s1026" style="position:absolute;margin-left:86.45pt;margin-top:104pt;width:170.3pt;height:1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" fillcolor="#e71224" strokecolor="#e71224" strokeweight="2pt">
                <v:fill opacity="3341f"/>
                <v:path arrowok="t"/>
              </v:rect>
            </w:pict>
          </mc:Fallback>
        </mc:AlternateContent>
      </w:r>
      <w:r w:rsidR="00FA05AF" w:rsidRPr="00FA05AF">
        <w:rPr>
          <w:rFonts w:ascii="Times New Roman" w:hAnsi="Times New Roman" w:cs="Times New Roman"/>
          <w:bCs/>
          <w:noProof/>
        </w:rPr>
        <w:drawing>
          <wp:inline distT="0" distB="0" distL="0" distR="0" wp14:anchorId="0608D6DF" wp14:editId="6AB89E9C">
            <wp:extent cx="5471795" cy="349250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8AFE3" w14:textId="77777777" w:rsidR="00DE0187" w:rsidRDefault="00DE0187" w:rsidP="00320237">
      <w:pPr>
        <w:pStyle w:val="Default"/>
        <w:jc w:val="both"/>
        <w:rPr>
          <w:rFonts w:ascii="Times New Roman" w:hAnsi="Times New Roman" w:cs="Times New Roman"/>
          <w:noProof/>
          <w:lang w:val="ro-RO"/>
        </w:rPr>
      </w:pPr>
    </w:p>
    <w:p w14:paraId="45111BD1" w14:textId="771686E3" w:rsidR="00EF77BF" w:rsidRPr="00AE66C3" w:rsidRDefault="00AE66C3" w:rsidP="00AE66C3">
      <w:pPr>
        <w:spacing w:after="160" w:line="288" w:lineRule="auto"/>
        <w:contextualSpacing/>
        <w:jc w:val="both"/>
        <w:rPr>
          <w:b/>
          <w:noProof/>
          <w:lang w:val="ro-RO"/>
        </w:rPr>
      </w:pPr>
      <w:r>
        <w:rPr>
          <w:b/>
          <w:noProof/>
          <w:lang w:val="ro-RO"/>
        </w:rPr>
        <w:t xml:space="preserve">4. </w:t>
      </w:r>
      <w:r w:rsidR="00EF77BF" w:rsidRPr="00AE66C3">
        <w:rPr>
          <w:b/>
          <w:noProof/>
          <w:lang w:val="ro-RO"/>
        </w:rPr>
        <w:t>Histogram of the entire group</w:t>
      </w:r>
    </w:p>
    <w:p w14:paraId="3C64E8DC" w14:textId="77777777" w:rsidR="00EF77BF" w:rsidRPr="00E93A09" w:rsidRDefault="00EF77BF" w:rsidP="00E93A09">
      <w:pPr>
        <w:spacing w:after="160" w:line="288" w:lineRule="auto"/>
        <w:ind w:left="360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In the spreadsheet, named "Histogram", make the following requirements:</w:t>
      </w:r>
    </w:p>
    <w:p w14:paraId="46BF48E5" w14:textId="1718D7B2" w:rsidR="00EF77BF" w:rsidRPr="00E93A09" w:rsidRDefault="00EF77BF" w:rsidP="00E93A09">
      <w:pPr>
        <w:spacing w:after="160" w:line="288" w:lineRule="auto"/>
        <w:ind w:left="360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Select the Cholesterol (mg/dL) in the data table and insert a Histogram type graph from the Insert→ Chart→ Histogram menu.</w:t>
      </w:r>
    </w:p>
    <w:p w14:paraId="335C60F8" w14:textId="146998BB" w:rsidR="00EF77BF" w:rsidRPr="00EF77BF" w:rsidRDefault="002E53D2" w:rsidP="00E93A09">
      <w:pPr>
        <w:pStyle w:val="ListParagraph"/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214EC51" wp14:editId="43C46947">
                <wp:simplePos x="0" y="0"/>
                <wp:positionH relativeFrom="column">
                  <wp:posOffset>4863987</wp:posOffset>
                </wp:positionH>
                <wp:positionV relativeFrom="paragraph">
                  <wp:posOffset>574875</wp:posOffset>
                </wp:positionV>
                <wp:extent cx="292640" cy="325827"/>
                <wp:effectExtent l="0" t="0" r="0" b="0"/>
                <wp:wrapNone/>
                <wp:docPr id="7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40" cy="32582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25BC48" id="Rectangle 8" o:spid="_x0000_s1026" style="position:absolute;margin-left:383pt;margin-top:45.25pt;width:23.05pt;height:25.6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2FC70C" wp14:editId="70735AA6">
                <wp:simplePos x="0" y="0"/>
                <wp:positionH relativeFrom="column">
                  <wp:posOffset>1149166</wp:posOffset>
                </wp:positionH>
                <wp:positionV relativeFrom="paragraph">
                  <wp:posOffset>-116</wp:posOffset>
                </wp:positionV>
                <wp:extent cx="335113" cy="170731"/>
                <wp:effectExtent l="19050" t="19050" r="27305" b="20320"/>
                <wp:wrapNone/>
                <wp:docPr id="9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113" cy="17073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16FC2A" id="Rectangle 11" o:spid="_x0000_s1026" style="position:absolute;margin-left:90.5pt;margin-top:0;width:26.4pt;height:13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" filled="f" strokecolor="red" strokeweight="2.25pt"/>
            </w:pict>
          </mc:Fallback>
        </mc:AlternateContent>
      </w:r>
      <w:r w:rsidRPr="002E53D2">
        <w:rPr>
          <w:noProof/>
        </w:rPr>
        <w:drawing>
          <wp:inline distT="0" distB="0" distL="0" distR="0" wp14:anchorId="00DB2EC4" wp14:editId="651B16A7">
            <wp:extent cx="5471795" cy="3655695"/>
            <wp:effectExtent l="0" t="0" r="0" b="190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365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0D385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Add the absolute frequencies to the columns using the + button in the upper right corner by checking Data labels.</w:t>
      </w:r>
    </w:p>
    <w:p w14:paraId="0CBF95D2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Add axis titles using the + button in the upper right corner by checking Axis Titles.</w:t>
      </w:r>
    </w:p>
    <w:p w14:paraId="2CE3608C" w14:textId="6ABFAB1B" w:rsidR="00EF77BF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Enter the headings from the requirements on each individual axis.</w:t>
      </w:r>
    </w:p>
    <w:p w14:paraId="56142517" w14:textId="2531C96B" w:rsidR="000F3512" w:rsidRPr="00E93A09" w:rsidRDefault="000F3512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 xml:space="preserve"> </w:t>
      </w:r>
      <w:r>
        <w:rPr>
          <w:noProof/>
          <w:lang w:val="ro-RO"/>
        </w:rPr>
        <w:t>Change the number of column from + button – Axis options – Number of bins</w:t>
      </w:r>
    </w:p>
    <w:p w14:paraId="36D1B9E7" w14:textId="0569EC95" w:rsidR="00EF77BF" w:rsidRPr="00E93A09" w:rsidRDefault="00E93A09" w:rsidP="00E93A09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25EB77" wp14:editId="067A8779">
                <wp:simplePos x="0" y="0"/>
                <wp:positionH relativeFrom="column">
                  <wp:posOffset>4428103</wp:posOffset>
                </wp:positionH>
                <wp:positionV relativeFrom="paragraph">
                  <wp:posOffset>1006926</wp:posOffset>
                </wp:positionV>
                <wp:extent cx="977900" cy="139700"/>
                <wp:effectExtent l="0" t="0" r="12700" b="1270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7900" cy="139700"/>
                        </a:xfrm>
                        <a:prstGeom prst="rect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1905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1162CB" id="Rectangle 12" o:spid="_x0000_s1026" style="position:absolute;margin-left:348.65pt;margin-top:79.3pt;width:77pt;height:1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" fillcolor="#e71224" strokecolor="#e71224" strokeweight="1.5pt">
                <v:fill opacity="3341f"/>
                <v:path arrowok="t"/>
              </v:rect>
            </w:pict>
          </mc:Fallback>
        </mc:AlternateContent>
      </w:r>
      <w:r w:rsidR="002E53D2" w:rsidRPr="002E53D2">
        <w:rPr>
          <w:noProof/>
        </w:rPr>
        <w:drawing>
          <wp:inline distT="0" distB="0" distL="0" distR="0" wp14:anchorId="4BA5C75A" wp14:editId="24E30924">
            <wp:extent cx="5471795" cy="229108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29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590F6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At the end the graph should look like the one below:</w:t>
      </w:r>
    </w:p>
    <w:p w14:paraId="6A26F020" w14:textId="677DD063" w:rsidR="00EF77BF" w:rsidRPr="00E93A09" w:rsidRDefault="000F3512" w:rsidP="00E93A09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lastRenderedPageBreak/>
        <w:drawing>
          <wp:inline distT="0" distB="0" distL="0" distR="0" wp14:anchorId="534902D5" wp14:editId="299580E0">
            <wp:extent cx="5297805" cy="32372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6DD398" w14:textId="2479A274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0E9A662C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749957FE" w14:textId="214E3D4D" w:rsidR="00EF77BF" w:rsidRPr="00EF77BF" w:rsidRDefault="00E93A09" w:rsidP="00880771">
      <w:pPr>
        <w:pStyle w:val="ListParagraph"/>
        <w:numPr>
          <w:ilvl w:val="0"/>
          <w:numId w:val="2"/>
        </w:num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  <w:lang w:val="ro-RO"/>
        </w:rPr>
        <w:t>Scatter chart</w:t>
      </w:r>
    </w:p>
    <w:p w14:paraId="39D1A389" w14:textId="77777777" w:rsidR="00EF77BF" w:rsidRPr="00E93A09" w:rsidRDefault="00EF77BF" w:rsidP="00E93A09">
      <w:pPr>
        <w:spacing w:after="160" w:line="288" w:lineRule="auto"/>
        <w:ind w:left="360"/>
        <w:contextualSpacing/>
        <w:jc w:val="both"/>
        <w:rPr>
          <w:noProof/>
          <w:lang w:val="ro-RO"/>
        </w:rPr>
      </w:pPr>
    </w:p>
    <w:p w14:paraId="3A7B86C7" w14:textId="216528FB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In the spreadsheet, named "</w:t>
      </w:r>
      <w:r w:rsidR="00F91CDA">
        <w:rPr>
          <w:noProof/>
          <w:lang w:val="ro-RO"/>
        </w:rPr>
        <w:t>Scatter</w:t>
      </w:r>
      <w:r w:rsidRPr="00E93A09">
        <w:rPr>
          <w:noProof/>
          <w:lang w:val="ro-RO"/>
        </w:rPr>
        <w:t>" make the following requirements:</w:t>
      </w:r>
    </w:p>
    <w:p w14:paraId="2FEE4920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Select both the Weight and Cholesterol data columns from the data table and insert a Scatter plot from the Insert→Chart→Scatter menu.</w:t>
      </w:r>
    </w:p>
    <w:p w14:paraId="63781961" w14:textId="69C816AB" w:rsidR="00EF77BF" w:rsidRPr="00E93A09" w:rsidRDefault="00E93A09" w:rsidP="00E93A09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F71D68E" wp14:editId="18842396">
                <wp:simplePos x="0" y="0"/>
                <wp:positionH relativeFrom="column">
                  <wp:posOffset>4209544</wp:posOffset>
                </wp:positionH>
                <wp:positionV relativeFrom="paragraph">
                  <wp:posOffset>362385</wp:posOffset>
                </wp:positionV>
                <wp:extent cx="471649" cy="767967"/>
                <wp:effectExtent l="19050" t="19050" r="24130" b="13335"/>
                <wp:wrapNone/>
                <wp:docPr id="25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1649" cy="767967"/>
                          <a:chOff x="-7620" y="15240"/>
                          <a:chExt cx="471649" cy="767967"/>
                        </a:xfrm>
                      </wpg:grpSpPr>
                      <wps:wsp>
                        <wps:cNvPr id="26" name="Rectangle 28"/>
                        <wps:cNvSpPr/>
                        <wps:spPr>
                          <a:xfrm>
                            <a:off x="51758" y="414068"/>
                            <a:ext cx="412271" cy="369139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8"/>
                        <wps:cNvSpPr/>
                        <wps:spPr>
                          <a:xfrm>
                            <a:off x="-7620" y="15240"/>
                            <a:ext cx="344590" cy="24133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9B897C" id="Group 7" o:spid="_x0000_s1026" style="position:absolute;margin-left:331.45pt;margin-top:28.55pt;width:37.15pt;height:60.45pt;z-index:251697152;mso-width-relative:margin;mso-height-relative:margin" coordorigin="-76,152" coordsize="4716,7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">
                <v:rect id="Rectangle 28" o:spid="_x0000_s1027" style="position:absolute;left:517;top:4140;width:4123;height:36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" filled="f" strokecolor="red" strokeweight="2.25pt"/>
                <v:rect id="Rectangle 28" o:spid="_x0000_s1028" style="position:absolute;left:-76;top:152;width:3445;height:24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" filled="f" strokecolor="red" strokeweight="2.25pt"/>
              </v:group>
            </w:pict>
          </mc:Fallback>
        </mc:AlternateContent>
      </w:r>
      <w:r w:rsidR="00530214" w:rsidRPr="00530214">
        <w:rPr>
          <w:noProof/>
        </w:rPr>
        <w:drawing>
          <wp:inline distT="0" distB="0" distL="0" distR="0" wp14:anchorId="3C1A8200" wp14:editId="5A24F3FA">
            <wp:extent cx="5471795" cy="2834005"/>
            <wp:effectExtent l="0" t="0" r="0" b="444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83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099B1" w14:textId="0335B381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4B991281" w14:textId="6EB06725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lastRenderedPageBreak/>
        <w:t> Add axis titles using the + button in the upper right corner by checking Axis Titles. Enter the headings from the requirements on each individual axis.</w:t>
      </w:r>
    </w:p>
    <w:p w14:paraId="4A67BACD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To change the values ​​for the horizontal/vertical axis, right-click on the horizontal axis values ​​and select Format Axis:</w:t>
      </w:r>
    </w:p>
    <w:p w14:paraId="5B353CCB" w14:textId="6F2E478D" w:rsidR="00EF77BF" w:rsidRPr="00E93A09" w:rsidRDefault="00E93A09" w:rsidP="00E93A09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83D1790" wp14:editId="1ED5C183">
                <wp:simplePos x="0" y="0"/>
                <wp:positionH relativeFrom="column">
                  <wp:posOffset>220841</wp:posOffset>
                </wp:positionH>
                <wp:positionV relativeFrom="paragraph">
                  <wp:posOffset>791761</wp:posOffset>
                </wp:positionV>
                <wp:extent cx="5212545" cy="1458834"/>
                <wp:effectExtent l="0" t="19050" r="26670" b="27305"/>
                <wp:wrapNone/>
                <wp:docPr id="3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2545" cy="1458834"/>
                          <a:chOff x="0" y="-649827"/>
                          <a:chExt cx="5212545" cy="1458834"/>
                        </a:xfrm>
                      </wpg:grpSpPr>
                      <wps:wsp>
                        <wps:cNvPr id="33" name="Rectangle 33"/>
                        <wps:cNvSpPr/>
                        <wps:spPr>
                          <a:xfrm>
                            <a:off x="3939591" y="-649827"/>
                            <a:ext cx="1272954" cy="2667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7122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 4"/>
                        <wps:cNvSpPr/>
                        <wps:spPr>
                          <a:xfrm>
                            <a:off x="0" y="662358"/>
                            <a:ext cx="2065523" cy="14664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Straight Arrow Connector 5"/>
                        <wps:cNvCnPr>
                          <a:endCxn id="33" idx="1"/>
                        </wps:cNvCnPr>
                        <wps:spPr>
                          <a:xfrm flipV="1">
                            <a:off x="1906268" y="-516499"/>
                            <a:ext cx="2032972" cy="127719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3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F2C78C" id="Group 6" o:spid="_x0000_s1026" style="position:absolute;margin-left:17.4pt;margin-top:62.35pt;width:410.45pt;height:114.85pt;z-index:251699200;mso-width-relative:margin;mso-height-relative:margin" coordorigin=",-6498" coordsize="52125,14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">
                <v:rect id="Rectangle 33" o:spid="_x0000_s1027" style="position:absolute;left:39395;top:-6498;width:12730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" filled="f" strokecolor="#e71224" strokeweight="2.25pt"/>
                <v:rect id="Rectangle 4" o:spid="_x0000_s1028" style="position:absolute;top:6623;width:20655;height:1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" filled="f" strokecolor="red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" o:spid="_x0000_s1029" type="#_x0000_t32" style="position:absolute;left:19062;top:-5164;width:20330;height:127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" strokecolor="red" strokeweight="1.5pt">
                  <v:stroke endarrow="block" joinstyle="miter"/>
                </v:shape>
              </v:group>
            </w:pict>
          </mc:Fallback>
        </mc:AlternateContent>
      </w:r>
      <w:r w:rsidR="00530214" w:rsidRPr="00530214">
        <w:rPr>
          <w:noProof/>
        </w:rPr>
        <w:drawing>
          <wp:inline distT="0" distB="0" distL="0" distR="0" wp14:anchorId="5D7BD2F3" wp14:editId="0074352D">
            <wp:extent cx="5471795" cy="2418715"/>
            <wp:effectExtent l="0" t="0" r="0" b="63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A13FC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148D7507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At the end the graph should look like the one below:</w:t>
      </w:r>
    </w:p>
    <w:p w14:paraId="45068640" w14:textId="57A70D07" w:rsidR="00EF77BF" w:rsidRPr="00E93A09" w:rsidRDefault="009D7196" w:rsidP="00E93A09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drawing>
          <wp:inline distT="0" distB="0" distL="0" distR="0" wp14:anchorId="3EABB6FC" wp14:editId="44025661">
            <wp:extent cx="4572000" cy="2743200"/>
            <wp:effectExtent l="0" t="0" r="0" b="0"/>
            <wp:docPr id="56" name="Chart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603B30C3" w14:textId="7C810654" w:rsidR="00AE66C3" w:rsidRPr="00EF77BF" w:rsidRDefault="00AE66C3" w:rsidP="00AE66C3">
      <w:pPr>
        <w:pStyle w:val="ListParagraph"/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  <w:lang w:val="ro-RO"/>
        </w:rPr>
        <w:t xml:space="preserve">6. </w:t>
      </w:r>
      <w:r w:rsidRPr="00EF77BF">
        <w:rPr>
          <w:noProof/>
          <w:lang w:val="ro-RO"/>
        </w:rPr>
        <w:t xml:space="preserve">Box </w:t>
      </w:r>
      <w:r>
        <w:rPr>
          <w:noProof/>
          <w:lang w:val="ro-RO"/>
        </w:rPr>
        <w:t xml:space="preserve">– </w:t>
      </w:r>
      <w:r w:rsidRPr="00EF77BF">
        <w:rPr>
          <w:noProof/>
          <w:lang w:val="ro-RO"/>
        </w:rPr>
        <w:t>whiskers</w:t>
      </w:r>
      <w:r>
        <w:rPr>
          <w:noProof/>
          <w:lang w:val="ro-RO"/>
        </w:rPr>
        <w:t xml:space="preserve"> plot</w:t>
      </w:r>
    </w:p>
    <w:p w14:paraId="59CAA345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 xml:space="preserve">In the spreadsheet named "Box </w:t>
      </w:r>
      <w:r>
        <w:rPr>
          <w:noProof/>
          <w:lang w:val="ro-RO"/>
        </w:rPr>
        <w:t>-</w:t>
      </w:r>
      <w:r w:rsidRPr="00E93A09">
        <w:rPr>
          <w:noProof/>
          <w:lang w:val="ro-RO"/>
        </w:rPr>
        <w:t xml:space="preserve"> whiskers" make the following requirements:</w:t>
      </w:r>
    </w:p>
    <w:p w14:paraId="4DE686A0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Select the two columns: the first column must be the one containing the grouping variable (Sex) and the second column must be the one containing the qualitative ordinal (over 5 categories) or quantitative variable (Cholesterol).</w:t>
      </w:r>
    </w:p>
    <w:p w14:paraId="1FC78BEF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Select the headings of the two Sex and Cholesterol columns in the data table and insert a Box and Whisker chart from the Insert → Chart → Box and Whisker menu.</w:t>
      </w:r>
    </w:p>
    <w:p w14:paraId="45500134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bCs/>
          <w:noProof/>
        </w:rPr>
        <w:lastRenderedPageBreak/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334E814B" wp14:editId="65C2EC5E">
                <wp:simplePos x="0" y="0"/>
                <wp:positionH relativeFrom="column">
                  <wp:posOffset>253333</wp:posOffset>
                </wp:positionH>
                <wp:positionV relativeFrom="paragraph">
                  <wp:posOffset>-1199</wp:posOffset>
                </wp:positionV>
                <wp:extent cx="4410472" cy="1449042"/>
                <wp:effectExtent l="19050" t="19050" r="28575" b="18415"/>
                <wp:wrapNone/>
                <wp:docPr id="19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0472" cy="1449042"/>
                          <a:chOff x="-60384" y="-19619"/>
                          <a:chExt cx="4410472" cy="1647786"/>
                        </a:xfrm>
                      </wpg:grpSpPr>
                      <wps:wsp>
                        <wps:cNvPr id="2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871298" y="1179857"/>
                            <a:ext cx="478790" cy="44831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9"/>
                        <wps:cNvSpPr/>
                        <wps:spPr>
                          <a:xfrm>
                            <a:off x="-60384" y="-19619"/>
                            <a:ext cx="353060" cy="20701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9"/>
                        <wps:cNvSpPr/>
                        <wps:spPr>
                          <a:xfrm>
                            <a:off x="3818875" y="281359"/>
                            <a:ext cx="353683" cy="207034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0EEB99" id="Group 10" o:spid="_x0000_s1026" style="position:absolute;margin-left:19.95pt;margin-top:-.1pt;width:347.3pt;height:114.1pt;z-index:251707392;mso-width-relative:margin;mso-height-relative:margin" coordorigin="-603,-196" coordsize="44104,1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">
                <v:rect id="Rectangle 16" o:spid="_x0000_s1027" style="position:absolute;left:38712;top:11798;width:4788;height:4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" filled="f" strokecolor="red" strokeweight="2.25pt"/>
                <v:rect id="Rectangle 9" o:spid="_x0000_s1028" style="position:absolute;left:-603;top:-196;width:3529;height:20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" filled="f" strokecolor="red" strokeweight="2.25pt"/>
                <v:rect id="Rectangle 9" o:spid="_x0000_s1029" style="position:absolute;left:38188;top:2813;width:3537;height:20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" filled="f" strokecolor="red" strokeweight="2.25pt"/>
              </v:group>
            </w:pict>
          </mc:Fallback>
        </mc:AlternateContent>
      </w:r>
      <w:r w:rsidRPr="00530214">
        <w:rPr>
          <w:noProof/>
        </w:rPr>
        <w:drawing>
          <wp:inline distT="0" distB="0" distL="0" distR="0" wp14:anchorId="01F2BD60" wp14:editId="5857BC94">
            <wp:extent cx="5471795" cy="192532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AF644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3BD66865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2B6FAE6E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Add the absolute frequencies using the + button in the upper right corner by checking Data labels.</w:t>
      </w:r>
    </w:p>
    <w:p w14:paraId="76836D3A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Add axis titles using the + button in the upper right corner by checking Axis Titles.</w:t>
      </w:r>
    </w:p>
    <w:p w14:paraId="2B023DE9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Enter the headings from the requirements on each individual axis.</w:t>
      </w:r>
    </w:p>
    <w:p w14:paraId="100DE698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At the end the graph should look like the one below:</w:t>
      </w:r>
    </w:p>
    <w:p w14:paraId="00540B9F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drawing>
          <wp:inline distT="0" distB="0" distL="0" distR="0" wp14:anchorId="38EA5628" wp14:editId="10F80597">
            <wp:extent cx="4572635" cy="2749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591D4B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440C8C7C" w14:textId="0B4A4A94" w:rsidR="00C21443" w:rsidRPr="00E93A09" w:rsidRDefault="00C21443" w:rsidP="00C21443">
      <w:pPr>
        <w:pStyle w:val="ListParagraph"/>
        <w:spacing w:after="160" w:line="288" w:lineRule="auto"/>
        <w:contextualSpacing/>
        <w:jc w:val="both"/>
        <w:rPr>
          <w:b/>
          <w:noProof/>
          <w:lang w:val="ro-RO"/>
        </w:rPr>
      </w:pPr>
      <w:r>
        <w:rPr>
          <w:b/>
          <w:noProof/>
          <w:lang w:val="ro-RO"/>
        </w:rPr>
        <w:t>7</w:t>
      </w:r>
      <w:r>
        <w:rPr>
          <w:b/>
          <w:noProof/>
          <w:lang w:val="ro-RO"/>
        </w:rPr>
        <w:t xml:space="preserve">. </w:t>
      </w:r>
      <w:r w:rsidRPr="00E93A09">
        <w:rPr>
          <w:b/>
          <w:noProof/>
          <w:lang w:val="ro-RO"/>
        </w:rPr>
        <w:t>Statistical indicators separately for women and men.</w:t>
      </w:r>
    </w:p>
    <w:p w14:paraId="30764BF0" w14:textId="77777777" w:rsidR="00C21443" w:rsidRPr="00E93A09" w:rsidRDefault="00C21443" w:rsidP="00C2144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In the spreadsheet named "</w:t>
      </w:r>
      <w:r>
        <w:rPr>
          <w:noProof/>
          <w:lang w:val="ro-RO"/>
        </w:rPr>
        <w:t>Subgroups</w:t>
      </w:r>
      <w:r w:rsidRPr="00E93A09">
        <w:rPr>
          <w:noProof/>
          <w:lang w:val="ro-RO"/>
        </w:rPr>
        <w:t>" complete the following requirements:</w:t>
      </w:r>
    </w:p>
    <w:p w14:paraId="454BF653" w14:textId="77777777" w:rsidR="00C21443" w:rsidRDefault="00C21443" w:rsidP="00C2144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Sort data by Sex: Home → Sort &amp; Filter → Expand the selection → Custom sort → Sort by → Sex (F/M).</w:t>
      </w:r>
    </w:p>
    <w:p w14:paraId="0E35BA94" w14:textId="77777777" w:rsidR="00C21443" w:rsidRPr="00E93A09" w:rsidRDefault="00C21443" w:rsidP="00C21443">
      <w:pPr>
        <w:spacing w:after="160" w:line="288" w:lineRule="auto"/>
        <w:contextualSpacing/>
        <w:jc w:val="both"/>
        <w:rPr>
          <w:noProof/>
          <w:lang w:val="ro-RO"/>
        </w:rPr>
      </w:pPr>
      <w:r w:rsidRPr="00091677">
        <w:rPr>
          <w:noProof/>
        </w:rPr>
        <w:lastRenderedPageBreak/>
        <w:drawing>
          <wp:inline distT="0" distB="0" distL="0" distR="0" wp14:anchorId="3E436CDF" wp14:editId="3BB48E30">
            <wp:extent cx="4957445" cy="2367975"/>
            <wp:effectExtent l="0" t="0" r="0" b="0"/>
            <wp:docPr id="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127267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57445" cy="236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8320C" w14:textId="129EF65C" w:rsidR="00AE66C3" w:rsidRPr="00E93A09" w:rsidRDefault="00C21443" w:rsidP="00AE66C3">
      <w:pPr>
        <w:pStyle w:val="ListParagraph"/>
        <w:spacing w:after="160" w:line="288" w:lineRule="auto"/>
        <w:contextualSpacing/>
        <w:jc w:val="both"/>
        <w:rPr>
          <w:b/>
          <w:noProof/>
          <w:lang w:val="ro-RO"/>
        </w:rPr>
      </w:pPr>
      <w:r>
        <w:rPr>
          <w:b/>
          <w:noProof/>
          <w:lang w:val="ro-RO"/>
        </w:rPr>
        <w:t>9</w:t>
      </w:r>
      <w:bookmarkStart w:id="1" w:name="_GoBack"/>
      <w:bookmarkEnd w:id="1"/>
      <w:r w:rsidR="00AE66C3">
        <w:rPr>
          <w:b/>
          <w:noProof/>
          <w:lang w:val="ro-RO"/>
        </w:rPr>
        <w:t xml:space="preserve">. </w:t>
      </w:r>
      <w:r w:rsidR="00AE66C3" w:rsidRPr="00E93A09">
        <w:rPr>
          <w:b/>
          <w:noProof/>
          <w:lang w:val="ro-RO"/>
        </w:rPr>
        <w:t>Histograms for female and male patients</w:t>
      </w:r>
    </w:p>
    <w:p w14:paraId="19749FCC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In the spreadsheet called "Histogram" make the following requirements:</w:t>
      </w:r>
    </w:p>
    <w:p w14:paraId="2A2319BF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Sort data by Sex: Select column title Sex (F/M) → Home→ Sort &amp; Filter→ Expand the selection→ Custom sort→ Sort by→ Sex(F/M).</w:t>
      </w:r>
    </w:p>
    <w:p w14:paraId="1F9F768D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7B6A257" wp14:editId="147EBAFA">
                <wp:simplePos x="0" y="0"/>
                <wp:positionH relativeFrom="column">
                  <wp:posOffset>5062056</wp:posOffset>
                </wp:positionH>
                <wp:positionV relativeFrom="paragraph">
                  <wp:posOffset>169784</wp:posOffset>
                </wp:positionV>
                <wp:extent cx="407782" cy="663752"/>
                <wp:effectExtent l="19050" t="19050" r="11430" b="22225"/>
                <wp:wrapNone/>
                <wp:docPr id="15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782" cy="663752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5C16C" id="Rectangle 12" o:spid="_x0000_s1026" style="position:absolute;margin-left:398.6pt;margin-top:13.35pt;width:32.1pt;height:52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" filled="f" strokecolor="red" strokeweight="2.25pt"/>
            </w:pict>
          </mc:Fallback>
        </mc:AlternateContent>
      </w:r>
      <w:r w:rsidRPr="002E53D2">
        <w:rPr>
          <w:noProof/>
        </w:rPr>
        <w:drawing>
          <wp:inline distT="0" distB="0" distL="0" distR="0" wp14:anchorId="5CD7B45A" wp14:editId="5A2ECEFD">
            <wp:extent cx="5471795" cy="257238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3C19C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Finally the chart for female patients should look like:</w:t>
      </w:r>
    </w:p>
    <w:p w14:paraId="167754F7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lastRenderedPageBreak/>
        <w:drawing>
          <wp:inline distT="0" distB="0" distL="0" distR="0" wp14:anchorId="50C7A822" wp14:editId="168A1398">
            <wp:extent cx="4572635" cy="2749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352A8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Finally the graph for male patients should look like this:</w:t>
      </w:r>
    </w:p>
    <w:p w14:paraId="4986E972" w14:textId="77777777" w:rsidR="00AE66C3" w:rsidRPr="00E93A09" w:rsidRDefault="00AE66C3" w:rsidP="00AE66C3">
      <w:pPr>
        <w:spacing w:after="160" w:line="288" w:lineRule="auto"/>
        <w:contextualSpacing/>
        <w:rPr>
          <w:noProof/>
          <w:lang w:val="ro-RO"/>
        </w:rPr>
      </w:pPr>
      <w:r>
        <w:rPr>
          <w:noProof/>
        </w:rPr>
        <w:drawing>
          <wp:inline distT="0" distB="0" distL="0" distR="0" wp14:anchorId="4A1E6FA2" wp14:editId="0CAD6349">
            <wp:extent cx="4578350" cy="2749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51038F" w14:textId="77777777" w:rsidR="00EF77BF" w:rsidRPr="00E93A09" w:rsidRDefault="00EF77BF" w:rsidP="00E93A09">
      <w:pPr>
        <w:spacing w:after="160" w:line="288" w:lineRule="auto"/>
        <w:ind w:left="360"/>
        <w:contextualSpacing/>
        <w:jc w:val="both"/>
        <w:rPr>
          <w:noProof/>
          <w:lang w:val="ro-RO"/>
        </w:rPr>
      </w:pPr>
    </w:p>
    <w:sectPr w:rsidR="00EF77BF" w:rsidRPr="00E93A09" w:rsidSect="00E93A09">
      <w:pgSz w:w="10319" w:h="14572" w:code="9"/>
      <w:pgMar w:top="851" w:right="851" w:bottom="851" w:left="851" w:header="709" w:footer="709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69B461" w14:textId="77777777" w:rsidR="00BB4C70" w:rsidRDefault="00BB4C70">
      <w:r>
        <w:separator/>
      </w:r>
    </w:p>
  </w:endnote>
  <w:endnote w:type="continuationSeparator" w:id="0">
    <w:p w14:paraId="4884AC25" w14:textId="77777777" w:rsidR="00BB4C70" w:rsidRDefault="00BB4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E4B67C" w14:textId="77777777" w:rsidR="00BB4C70" w:rsidRDefault="00BB4C70">
      <w:r>
        <w:separator/>
      </w:r>
    </w:p>
  </w:footnote>
  <w:footnote w:type="continuationSeparator" w:id="0">
    <w:p w14:paraId="4B3B3087" w14:textId="77777777" w:rsidR="00BB4C70" w:rsidRDefault="00BB4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14951"/>
    <w:multiLevelType w:val="hybridMultilevel"/>
    <w:tmpl w:val="B5F62456"/>
    <w:lvl w:ilvl="0" w:tplc="85C8A8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0128B"/>
    <w:multiLevelType w:val="hybridMultilevel"/>
    <w:tmpl w:val="FD7C38BA"/>
    <w:lvl w:ilvl="0" w:tplc="FF1425CC">
      <w:start w:val="1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 w:tplc="949468E0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60022FA"/>
    <w:multiLevelType w:val="hybridMultilevel"/>
    <w:tmpl w:val="6D8AE264"/>
    <w:lvl w:ilvl="0" w:tplc="CAB2C5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20"/>
        <w:szCs w:val="2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056281"/>
    <w:multiLevelType w:val="hybridMultilevel"/>
    <w:tmpl w:val="B5F62456"/>
    <w:lvl w:ilvl="0" w:tplc="85C8A8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sLSwMLY0MzK2NLYwMjdR0lEKTi0uzszPAykwrgUAooxTxCwAAAA="/>
  </w:docVars>
  <w:rsids>
    <w:rsidRoot w:val="00286545"/>
    <w:rsid w:val="0000044B"/>
    <w:rsid w:val="00012F05"/>
    <w:rsid w:val="00031427"/>
    <w:rsid w:val="00070673"/>
    <w:rsid w:val="0007306B"/>
    <w:rsid w:val="000733C1"/>
    <w:rsid w:val="000741CD"/>
    <w:rsid w:val="000748D7"/>
    <w:rsid w:val="00083FD7"/>
    <w:rsid w:val="000853F3"/>
    <w:rsid w:val="00087965"/>
    <w:rsid w:val="00091677"/>
    <w:rsid w:val="00095F76"/>
    <w:rsid w:val="00096D71"/>
    <w:rsid w:val="000A795B"/>
    <w:rsid w:val="000B1EE5"/>
    <w:rsid w:val="000B1F49"/>
    <w:rsid w:val="000B5344"/>
    <w:rsid w:val="000C0601"/>
    <w:rsid w:val="000D024E"/>
    <w:rsid w:val="000E6395"/>
    <w:rsid w:val="000F3512"/>
    <w:rsid w:val="00101F74"/>
    <w:rsid w:val="00104D81"/>
    <w:rsid w:val="001074C1"/>
    <w:rsid w:val="00117779"/>
    <w:rsid w:val="001208EE"/>
    <w:rsid w:val="001237A0"/>
    <w:rsid w:val="00124CA3"/>
    <w:rsid w:val="00130861"/>
    <w:rsid w:val="00135024"/>
    <w:rsid w:val="00136C22"/>
    <w:rsid w:val="00152223"/>
    <w:rsid w:val="00156597"/>
    <w:rsid w:val="00165D49"/>
    <w:rsid w:val="00177CF2"/>
    <w:rsid w:val="001829CA"/>
    <w:rsid w:val="001C2F7A"/>
    <w:rsid w:val="001D45B2"/>
    <w:rsid w:val="001E4378"/>
    <w:rsid w:val="001E6BC9"/>
    <w:rsid w:val="0020058A"/>
    <w:rsid w:val="002055E2"/>
    <w:rsid w:val="00213522"/>
    <w:rsid w:val="00221D4E"/>
    <w:rsid w:val="002363C2"/>
    <w:rsid w:val="002504B8"/>
    <w:rsid w:val="00251AA9"/>
    <w:rsid w:val="00254B2C"/>
    <w:rsid w:val="002638B6"/>
    <w:rsid w:val="00275D8C"/>
    <w:rsid w:val="00277448"/>
    <w:rsid w:val="002833CE"/>
    <w:rsid w:val="00286545"/>
    <w:rsid w:val="002B4545"/>
    <w:rsid w:val="002B5E2A"/>
    <w:rsid w:val="002C56A4"/>
    <w:rsid w:val="002C662E"/>
    <w:rsid w:val="002D3E0B"/>
    <w:rsid w:val="002D7A49"/>
    <w:rsid w:val="002E1215"/>
    <w:rsid w:val="002E53D2"/>
    <w:rsid w:val="0030039D"/>
    <w:rsid w:val="00313E7C"/>
    <w:rsid w:val="00320237"/>
    <w:rsid w:val="00330DFD"/>
    <w:rsid w:val="003453AA"/>
    <w:rsid w:val="003506C3"/>
    <w:rsid w:val="00354F01"/>
    <w:rsid w:val="003575A4"/>
    <w:rsid w:val="00361E46"/>
    <w:rsid w:val="00380691"/>
    <w:rsid w:val="00385E3A"/>
    <w:rsid w:val="003A03DF"/>
    <w:rsid w:val="003C254C"/>
    <w:rsid w:val="003C7DA8"/>
    <w:rsid w:val="003D0ECF"/>
    <w:rsid w:val="003D26CE"/>
    <w:rsid w:val="003D40F7"/>
    <w:rsid w:val="003E3F9B"/>
    <w:rsid w:val="004001E2"/>
    <w:rsid w:val="00401DE8"/>
    <w:rsid w:val="004026A2"/>
    <w:rsid w:val="004079ED"/>
    <w:rsid w:val="00416687"/>
    <w:rsid w:val="00421613"/>
    <w:rsid w:val="00426A67"/>
    <w:rsid w:val="00434A1F"/>
    <w:rsid w:val="00436FF1"/>
    <w:rsid w:val="00441433"/>
    <w:rsid w:val="00441555"/>
    <w:rsid w:val="004462C5"/>
    <w:rsid w:val="0046177C"/>
    <w:rsid w:val="004625D9"/>
    <w:rsid w:val="00481F73"/>
    <w:rsid w:val="00485A9B"/>
    <w:rsid w:val="00491DE5"/>
    <w:rsid w:val="00491E1B"/>
    <w:rsid w:val="004A47B4"/>
    <w:rsid w:val="004B10D7"/>
    <w:rsid w:val="004B348C"/>
    <w:rsid w:val="004B6AAA"/>
    <w:rsid w:val="004D63A7"/>
    <w:rsid w:val="004E0969"/>
    <w:rsid w:val="004F6F65"/>
    <w:rsid w:val="00510503"/>
    <w:rsid w:val="00512841"/>
    <w:rsid w:val="00512A7D"/>
    <w:rsid w:val="005151FF"/>
    <w:rsid w:val="00517A06"/>
    <w:rsid w:val="00530214"/>
    <w:rsid w:val="00535ACA"/>
    <w:rsid w:val="0054068B"/>
    <w:rsid w:val="00562317"/>
    <w:rsid w:val="00566F2B"/>
    <w:rsid w:val="00571170"/>
    <w:rsid w:val="005808ED"/>
    <w:rsid w:val="005A0DFB"/>
    <w:rsid w:val="005B1095"/>
    <w:rsid w:val="005B3C40"/>
    <w:rsid w:val="005F7179"/>
    <w:rsid w:val="006107EA"/>
    <w:rsid w:val="00611D86"/>
    <w:rsid w:val="0061253D"/>
    <w:rsid w:val="006306A1"/>
    <w:rsid w:val="00632E25"/>
    <w:rsid w:val="00635E40"/>
    <w:rsid w:val="0064145D"/>
    <w:rsid w:val="006537BC"/>
    <w:rsid w:val="006615E9"/>
    <w:rsid w:val="00671ECD"/>
    <w:rsid w:val="0067304D"/>
    <w:rsid w:val="00691609"/>
    <w:rsid w:val="00692CA2"/>
    <w:rsid w:val="00696D93"/>
    <w:rsid w:val="006A7879"/>
    <w:rsid w:val="006B0842"/>
    <w:rsid w:val="006B1B7D"/>
    <w:rsid w:val="006C54BB"/>
    <w:rsid w:val="006D53F8"/>
    <w:rsid w:val="006E0EDA"/>
    <w:rsid w:val="006E2845"/>
    <w:rsid w:val="006E4581"/>
    <w:rsid w:val="006E5B9D"/>
    <w:rsid w:val="006F2A63"/>
    <w:rsid w:val="006F3D27"/>
    <w:rsid w:val="00701E0E"/>
    <w:rsid w:val="007252CD"/>
    <w:rsid w:val="0072531E"/>
    <w:rsid w:val="0073579A"/>
    <w:rsid w:val="00767883"/>
    <w:rsid w:val="00777B41"/>
    <w:rsid w:val="00786D1E"/>
    <w:rsid w:val="007939B1"/>
    <w:rsid w:val="00795319"/>
    <w:rsid w:val="00796348"/>
    <w:rsid w:val="00797AB6"/>
    <w:rsid w:val="007A7808"/>
    <w:rsid w:val="007B401E"/>
    <w:rsid w:val="007C2EFC"/>
    <w:rsid w:val="007E0A46"/>
    <w:rsid w:val="007F2304"/>
    <w:rsid w:val="00805F4F"/>
    <w:rsid w:val="0081159F"/>
    <w:rsid w:val="00812CD9"/>
    <w:rsid w:val="00816326"/>
    <w:rsid w:val="0082358F"/>
    <w:rsid w:val="00826DA7"/>
    <w:rsid w:val="00834D08"/>
    <w:rsid w:val="00836225"/>
    <w:rsid w:val="00836DBE"/>
    <w:rsid w:val="008614F4"/>
    <w:rsid w:val="00874F98"/>
    <w:rsid w:val="00880210"/>
    <w:rsid w:val="00880771"/>
    <w:rsid w:val="008878F2"/>
    <w:rsid w:val="008904F2"/>
    <w:rsid w:val="008914B6"/>
    <w:rsid w:val="008B24B9"/>
    <w:rsid w:val="008B4A8A"/>
    <w:rsid w:val="008B5D35"/>
    <w:rsid w:val="008D2C6B"/>
    <w:rsid w:val="008D790D"/>
    <w:rsid w:val="008F010D"/>
    <w:rsid w:val="008F33E0"/>
    <w:rsid w:val="008F6D0F"/>
    <w:rsid w:val="00903466"/>
    <w:rsid w:val="00904A79"/>
    <w:rsid w:val="00904D7A"/>
    <w:rsid w:val="00905DA8"/>
    <w:rsid w:val="00911C80"/>
    <w:rsid w:val="009169DA"/>
    <w:rsid w:val="00920D49"/>
    <w:rsid w:val="00922C0D"/>
    <w:rsid w:val="009323CD"/>
    <w:rsid w:val="009327AD"/>
    <w:rsid w:val="009354B9"/>
    <w:rsid w:val="009510C3"/>
    <w:rsid w:val="00972142"/>
    <w:rsid w:val="00974B73"/>
    <w:rsid w:val="009756B8"/>
    <w:rsid w:val="00975E13"/>
    <w:rsid w:val="0097728F"/>
    <w:rsid w:val="00981113"/>
    <w:rsid w:val="00981384"/>
    <w:rsid w:val="00981D59"/>
    <w:rsid w:val="009901B4"/>
    <w:rsid w:val="0099151F"/>
    <w:rsid w:val="009962A8"/>
    <w:rsid w:val="009963B3"/>
    <w:rsid w:val="009978A4"/>
    <w:rsid w:val="009A5DDA"/>
    <w:rsid w:val="009A6A98"/>
    <w:rsid w:val="009B01BF"/>
    <w:rsid w:val="009C1665"/>
    <w:rsid w:val="009C6A99"/>
    <w:rsid w:val="009D31D0"/>
    <w:rsid w:val="009D7196"/>
    <w:rsid w:val="009E16DA"/>
    <w:rsid w:val="009E2B53"/>
    <w:rsid w:val="009F1065"/>
    <w:rsid w:val="009F5D24"/>
    <w:rsid w:val="00A07469"/>
    <w:rsid w:val="00A106E0"/>
    <w:rsid w:val="00A10F9C"/>
    <w:rsid w:val="00A315A4"/>
    <w:rsid w:val="00A37040"/>
    <w:rsid w:val="00A41B0D"/>
    <w:rsid w:val="00A43406"/>
    <w:rsid w:val="00A43988"/>
    <w:rsid w:val="00A4720A"/>
    <w:rsid w:val="00A6259F"/>
    <w:rsid w:val="00AA6FB7"/>
    <w:rsid w:val="00AC5A5F"/>
    <w:rsid w:val="00AD3F9E"/>
    <w:rsid w:val="00AD78F2"/>
    <w:rsid w:val="00AE66C3"/>
    <w:rsid w:val="00B07E4A"/>
    <w:rsid w:val="00B11ABF"/>
    <w:rsid w:val="00B15D12"/>
    <w:rsid w:val="00B165E5"/>
    <w:rsid w:val="00B22A43"/>
    <w:rsid w:val="00B3288A"/>
    <w:rsid w:val="00B32ABA"/>
    <w:rsid w:val="00B33E71"/>
    <w:rsid w:val="00B349D5"/>
    <w:rsid w:val="00B41B60"/>
    <w:rsid w:val="00B53A11"/>
    <w:rsid w:val="00B61338"/>
    <w:rsid w:val="00B739FD"/>
    <w:rsid w:val="00B85B35"/>
    <w:rsid w:val="00B92CB7"/>
    <w:rsid w:val="00BB1AFB"/>
    <w:rsid w:val="00BB4C70"/>
    <w:rsid w:val="00BC4C69"/>
    <w:rsid w:val="00BD1EAA"/>
    <w:rsid w:val="00BE486A"/>
    <w:rsid w:val="00BF1F5A"/>
    <w:rsid w:val="00C12095"/>
    <w:rsid w:val="00C21443"/>
    <w:rsid w:val="00C21E9D"/>
    <w:rsid w:val="00C2296D"/>
    <w:rsid w:val="00C262FA"/>
    <w:rsid w:val="00C27E51"/>
    <w:rsid w:val="00C331A1"/>
    <w:rsid w:val="00C336FE"/>
    <w:rsid w:val="00C376CA"/>
    <w:rsid w:val="00C421C9"/>
    <w:rsid w:val="00C45329"/>
    <w:rsid w:val="00C4644F"/>
    <w:rsid w:val="00C46F5E"/>
    <w:rsid w:val="00C560A2"/>
    <w:rsid w:val="00C61535"/>
    <w:rsid w:val="00C64F7A"/>
    <w:rsid w:val="00C7299E"/>
    <w:rsid w:val="00C81C8C"/>
    <w:rsid w:val="00C839C4"/>
    <w:rsid w:val="00C9116C"/>
    <w:rsid w:val="00C93904"/>
    <w:rsid w:val="00CB1B3A"/>
    <w:rsid w:val="00CB6243"/>
    <w:rsid w:val="00CC2C1C"/>
    <w:rsid w:val="00CC400D"/>
    <w:rsid w:val="00CC41B2"/>
    <w:rsid w:val="00CC7D06"/>
    <w:rsid w:val="00CE5192"/>
    <w:rsid w:val="00D072D1"/>
    <w:rsid w:val="00D23A08"/>
    <w:rsid w:val="00D3135C"/>
    <w:rsid w:val="00D56978"/>
    <w:rsid w:val="00D6112E"/>
    <w:rsid w:val="00D71EC9"/>
    <w:rsid w:val="00D72643"/>
    <w:rsid w:val="00D9081E"/>
    <w:rsid w:val="00D90FF9"/>
    <w:rsid w:val="00D93D6D"/>
    <w:rsid w:val="00DA62B0"/>
    <w:rsid w:val="00DA68E8"/>
    <w:rsid w:val="00DB472B"/>
    <w:rsid w:val="00DB5FDF"/>
    <w:rsid w:val="00DD09AC"/>
    <w:rsid w:val="00DE0187"/>
    <w:rsid w:val="00DF3EC9"/>
    <w:rsid w:val="00DF5E32"/>
    <w:rsid w:val="00E0322A"/>
    <w:rsid w:val="00E03288"/>
    <w:rsid w:val="00E15D3D"/>
    <w:rsid w:val="00E20A95"/>
    <w:rsid w:val="00E2295F"/>
    <w:rsid w:val="00E34B0A"/>
    <w:rsid w:val="00E37B79"/>
    <w:rsid w:val="00E42E02"/>
    <w:rsid w:val="00E56FBC"/>
    <w:rsid w:val="00E61E86"/>
    <w:rsid w:val="00E8057A"/>
    <w:rsid w:val="00E81ABF"/>
    <w:rsid w:val="00E833DD"/>
    <w:rsid w:val="00E93A09"/>
    <w:rsid w:val="00EA1AFE"/>
    <w:rsid w:val="00EC2224"/>
    <w:rsid w:val="00EC298F"/>
    <w:rsid w:val="00EC6076"/>
    <w:rsid w:val="00ED4FA6"/>
    <w:rsid w:val="00ED71DA"/>
    <w:rsid w:val="00EE0068"/>
    <w:rsid w:val="00EF77BF"/>
    <w:rsid w:val="00F00AE1"/>
    <w:rsid w:val="00F01396"/>
    <w:rsid w:val="00F05711"/>
    <w:rsid w:val="00F27235"/>
    <w:rsid w:val="00F40845"/>
    <w:rsid w:val="00F83DF7"/>
    <w:rsid w:val="00F91CDA"/>
    <w:rsid w:val="00F94950"/>
    <w:rsid w:val="00F95CE3"/>
    <w:rsid w:val="00FA05AF"/>
    <w:rsid w:val="00FA740E"/>
    <w:rsid w:val="00FB5CE4"/>
    <w:rsid w:val="00FC3D93"/>
    <w:rsid w:val="00FC3E8D"/>
    <w:rsid w:val="00FD3656"/>
    <w:rsid w:val="00FD564B"/>
    <w:rsid w:val="00FE51FB"/>
    <w:rsid w:val="00FE7325"/>
    <w:rsid w:val="00FE7DBB"/>
    <w:rsid w:val="00FF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27B238"/>
  <w15:chartTrackingRefBased/>
  <w15:docId w15:val="{C2660BD2-877D-43E3-87AB-528D7764E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3DF"/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9999CC"/>
      <w:u w:val="single"/>
    </w:rPr>
  </w:style>
  <w:style w:type="character" w:customStyle="1" w:styleId="styletextbulletmicboldchar">
    <w:name w:val="styletextbulletmicboldchar"/>
    <w:rPr>
      <w:rFonts w:ascii="Garamond" w:hAnsi="Garamond" w:hint="default"/>
      <w:b/>
      <w:bCs/>
    </w:rPr>
  </w:style>
  <w:style w:type="character" w:customStyle="1" w:styleId="textboldcharcharcharchar">
    <w:name w:val="textboldcharcharcharchar"/>
    <w:rPr>
      <w:rFonts w:ascii="Garamond" w:hAnsi="Garamond" w:hint="default"/>
      <w:b/>
      <w:bCs/>
    </w:rPr>
  </w:style>
  <w:style w:type="paragraph" w:customStyle="1" w:styleId="textbold">
    <w:name w:val="textbold"/>
    <w:basedOn w:val="Normal"/>
    <w:pPr>
      <w:spacing w:before="100" w:beforeAutospacing="1" w:after="100" w:afterAutospacing="1"/>
    </w:pPr>
  </w:style>
  <w:style w:type="paragraph" w:customStyle="1" w:styleId="corptextchar">
    <w:name w:val="corptextchar"/>
    <w:basedOn w:val="Normal"/>
    <w:pPr>
      <w:spacing w:before="100" w:beforeAutospacing="1" w:after="100" w:afterAutospacing="1"/>
    </w:pPr>
  </w:style>
  <w:style w:type="paragraph" w:customStyle="1" w:styleId="textboldcharcharchar">
    <w:name w:val="textboldcharcharchar"/>
    <w:basedOn w:val="Normal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paragraph" w:customStyle="1" w:styleId="bullet2">
    <w:name w:val="bullet2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customStyle="1" w:styleId="tabelboldchar">
    <w:name w:val="tabelboldchar"/>
    <w:basedOn w:val="Normal"/>
    <w:pPr>
      <w:spacing w:before="100" w:beforeAutospacing="1" w:after="100" w:afterAutospacing="1"/>
    </w:pPr>
  </w:style>
  <w:style w:type="paragraph" w:customStyle="1" w:styleId="tabelul">
    <w:name w:val="tabelul"/>
    <w:basedOn w:val="Normal"/>
    <w:pPr>
      <w:spacing w:before="100" w:beforeAutospacing="1" w:after="100" w:afterAutospacing="1"/>
    </w:pPr>
  </w:style>
  <w:style w:type="paragraph" w:customStyle="1" w:styleId="fig2">
    <w:name w:val="fig2"/>
    <w:basedOn w:val="Normal"/>
    <w:pPr>
      <w:spacing w:before="100" w:beforeAutospacing="1" w:after="100" w:afterAutospacing="1"/>
    </w:pPr>
  </w:style>
  <w:style w:type="character" w:customStyle="1" w:styleId="corptextcharchar">
    <w:name w:val="corptextcharchar"/>
    <w:basedOn w:val="DefaultParagraphFont"/>
  </w:style>
  <w:style w:type="paragraph" w:customStyle="1" w:styleId="figuri">
    <w:name w:val="figuri"/>
    <w:basedOn w:val="Normal"/>
    <w:pPr>
      <w:spacing w:before="100" w:beforeAutospacing="1" w:after="100" w:afterAutospacing="1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r2">
    <w:name w:val="lbr2"/>
    <w:basedOn w:val="Normal"/>
    <w:pPr>
      <w:spacing w:before="100" w:beforeAutospacing="1" w:after="100" w:afterAutospacing="1"/>
    </w:pPr>
    <w:rPr>
      <w:lang w:val="ro-RO" w:eastAsia="ro-RO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mw-headline">
    <w:name w:val="mw-headline"/>
  </w:style>
  <w:style w:type="paragraph" w:styleId="ListParagraph">
    <w:name w:val="List Paragraph"/>
    <w:basedOn w:val="Normal"/>
    <w:uiPriority w:val="34"/>
    <w:qFormat/>
    <w:pPr>
      <w:ind w:left="720"/>
    </w:pPr>
  </w:style>
  <w:style w:type="character" w:customStyle="1" w:styleId="FooterChar">
    <w:name w:val="Footer Char"/>
    <w:link w:val="Footer"/>
    <w:uiPriority w:val="99"/>
    <w:rPr>
      <w:sz w:val="24"/>
      <w:szCs w:val="24"/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Pr>
      <w:color w:val="954F72"/>
      <w:u w:val="single"/>
    </w:rPr>
  </w:style>
  <w:style w:type="paragraph" w:customStyle="1" w:styleId="Default">
    <w:name w:val="Default"/>
    <w:rsid w:val="00786D1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406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06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068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06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06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chart" Target="charts/chart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ana\AppData\Local\Chemistry%20Add-in%20for%20Word\Chemistry%20Gallery\Chem4Word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AppData\Roaming\Microsoft\Excel\LP5_BD-DateSpitalizare%20(version%201).xlsb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o-RO"/>
              <a:t>Weight and c</a:t>
            </a:r>
            <a:r>
              <a:rPr lang="en-US"/>
              <a:t>holesterol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Scatter!$C$1</c:f>
              <c:strCache>
                <c:ptCount val="1"/>
                <c:pt idx="0">
                  <c:v>Cholesterol (mg/dL)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Scatter!$B$2:$B$137</c:f>
              <c:numCache>
                <c:formatCode>0</c:formatCode>
                <c:ptCount val="136"/>
                <c:pt idx="0">
                  <c:v>81</c:v>
                </c:pt>
                <c:pt idx="1">
                  <c:v>76</c:v>
                </c:pt>
                <c:pt idx="2">
                  <c:v>97</c:v>
                </c:pt>
                <c:pt idx="3">
                  <c:v>78</c:v>
                </c:pt>
                <c:pt idx="4">
                  <c:v>76</c:v>
                </c:pt>
                <c:pt idx="5">
                  <c:v>86</c:v>
                </c:pt>
                <c:pt idx="6">
                  <c:v>75</c:v>
                </c:pt>
                <c:pt idx="7">
                  <c:v>84</c:v>
                </c:pt>
                <c:pt idx="8">
                  <c:v>78</c:v>
                </c:pt>
                <c:pt idx="9">
                  <c:v>67</c:v>
                </c:pt>
                <c:pt idx="10">
                  <c:v>73</c:v>
                </c:pt>
                <c:pt idx="11">
                  <c:v>93</c:v>
                </c:pt>
                <c:pt idx="12">
                  <c:v>80</c:v>
                </c:pt>
                <c:pt idx="13">
                  <c:v>83</c:v>
                </c:pt>
                <c:pt idx="14">
                  <c:v>77</c:v>
                </c:pt>
                <c:pt idx="15">
                  <c:v>88</c:v>
                </c:pt>
                <c:pt idx="16">
                  <c:v>75</c:v>
                </c:pt>
                <c:pt idx="17">
                  <c:v>81</c:v>
                </c:pt>
                <c:pt idx="18">
                  <c:v>61</c:v>
                </c:pt>
                <c:pt idx="19">
                  <c:v>77</c:v>
                </c:pt>
                <c:pt idx="20">
                  <c:v>95</c:v>
                </c:pt>
                <c:pt idx="21">
                  <c:v>59</c:v>
                </c:pt>
                <c:pt idx="22">
                  <c:v>65</c:v>
                </c:pt>
                <c:pt idx="23">
                  <c:v>63</c:v>
                </c:pt>
                <c:pt idx="24">
                  <c:v>80</c:v>
                </c:pt>
                <c:pt idx="25">
                  <c:v>88</c:v>
                </c:pt>
                <c:pt idx="26">
                  <c:v>97</c:v>
                </c:pt>
                <c:pt idx="27">
                  <c:v>85</c:v>
                </c:pt>
                <c:pt idx="28">
                  <c:v>84</c:v>
                </c:pt>
                <c:pt idx="29">
                  <c:v>86</c:v>
                </c:pt>
                <c:pt idx="30">
                  <c:v>95</c:v>
                </c:pt>
                <c:pt idx="31">
                  <c:v>87</c:v>
                </c:pt>
                <c:pt idx="32">
                  <c:v>107</c:v>
                </c:pt>
                <c:pt idx="33">
                  <c:v>83</c:v>
                </c:pt>
                <c:pt idx="34">
                  <c:v>100</c:v>
                </c:pt>
                <c:pt idx="35">
                  <c:v>72</c:v>
                </c:pt>
                <c:pt idx="36">
                  <c:v>80</c:v>
                </c:pt>
                <c:pt idx="37">
                  <c:v>78</c:v>
                </c:pt>
                <c:pt idx="38">
                  <c:v>85</c:v>
                </c:pt>
                <c:pt idx="39">
                  <c:v>67</c:v>
                </c:pt>
                <c:pt idx="40">
                  <c:v>75</c:v>
                </c:pt>
                <c:pt idx="41">
                  <c:v>83</c:v>
                </c:pt>
                <c:pt idx="42">
                  <c:v>104</c:v>
                </c:pt>
                <c:pt idx="43">
                  <c:v>74</c:v>
                </c:pt>
                <c:pt idx="44">
                  <c:v>80</c:v>
                </c:pt>
                <c:pt idx="45">
                  <c:v>67</c:v>
                </c:pt>
                <c:pt idx="46">
                  <c:v>79</c:v>
                </c:pt>
                <c:pt idx="47">
                  <c:v>99</c:v>
                </c:pt>
                <c:pt idx="48">
                  <c:v>72</c:v>
                </c:pt>
                <c:pt idx="49">
                  <c:v>76</c:v>
                </c:pt>
                <c:pt idx="50">
                  <c:v>87</c:v>
                </c:pt>
                <c:pt idx="51">
                  <c:v>53</c:v>
                </c:pt>
                <c:pt idx="52">
                  <c:v>72</c:v>
                </c:pt>
                <c:pt idx="53">
                  <c:v>82</c:v>
                </c:pt>
                <c:pt idx="54">
                  <c:v>80</c:v>
                </c:pt>
                <c:pt idx="55">
                  <c:v>70</c:v>
                </c:pt>
                <c:pt idx="56">
                  <c:v>70</c:v>
                </c:pt>
                <c:pt idx="57">
                  <c:v>97</c:v>
                </c:pt>
                <c:pt idx="58">
                  <c:v>95</c:v>
                </c:pt>
                <c:pt idx="59">
                  <c:v>84</c:v>
                </c:pt>
                <c:pt idx="60">
                  <c:v>65</c:v>
                </c:pt>
                <c:pt idx="61">
                  <c:v>68</c:v>
                </c:pt>
                <c:pt idx="62">
                  <c:v>92</c:v>
                </c:pt>
                <c:pt idx="63">
                  <c:v>77</c:v>
                </c:pt>
                <c:pt idx="64">
                  <c:v>95</c:v>
                </c:pt>
                <c:pt idx="65">
                  <c:v>64</c:v>
                </c:pt>
                <c:pt idx="66">
                  <c:v>55</c:v>
                </c:pt>
                <c:pt idx="67">
                  <c:v>94</c:v>
                </c:pt>
                <c:pt idx="68">
                  <c:v>84</c:v>
                </c:pt>
                <c:pt idx="69">
                  <c:v>89</c:v>
                </c:pt>
                <c:pt idx="70">
                  <c:v>63</c:v>
                </c:pt>
                <c:pt idx="71">
                  <c:v>95</c:v>
                </c:pt>
                <c:pt idx="72">
                  <c:v>95</c:v>
                </c:pt>
                <c:pt idx="73">
                  <c:v>71</c:v>
                </c:pt>
                <c:pt idx="74">
                  <c:v>97</c:v>
                </c:pt>
                <c:pt idx="75">
                  <c:v>62</c:v>
                </c:pt>
                <c:pt idx="76">
                  <c:v>102</c:v>
                </c:pt>
                <c:pt idx="77">
                  <c:v>60</c:v>
                </c:pt>
                <c:pt idx="78">
                  <c:v>66</c:v>
                </c:pt>
                <c:pt idx="79">
                  <c:v>66</c:v>
                </c:pt>
                <c:pt idx="80">
                  <c:v>78</c:v>
                </c:pt>
                <c:pt idx="81">
                  <c:v>70</c:v>
                </c:pt>
                <c:pt idx="82">
                  <c:v>73</c:v>
                </c:pt>
                <c:pt idx="83">
                  <c:v>62</c:v>
                </c:pt>
                <c:pt idx="84">
                  <c:v>92</c:v>
                </c:pt>
                <c:pt idx="85">
                  <c:v>65</c:v>
                </c:pt>
                <c:pt idx="86">
                  <c:v>95</c:v>
                </c:pt>
                <c:pt idx="87">
                  <c:v>85</c:v>
                </c:pt>
                <c:pt idx="88">
                  <c:v>54</c:v>
                </c:pt>
                <c:pt idx="89">
                  <c:v>74</c:v>
                </c:pt>
                <c:pt idx="90">
                  <c:v>61</c:v>
                </c:pt>
                <c:pt idx="91">
                  <c:v>82</c:v>
                </c:pt>
                <c:pt idx="92">
                  <c:v>67</c:v>
                </c:pt>
                <c:pt idx="93">
                  <c:v>86</c:v>
                </c:pt>
                <c:pt idx="94">
                  <c:v>69</c:v>
                </c:pt>
                <c:pt idx="95">
                  <c:v>107</c:v>
                </c:pt>
                <c:pt idx="96">
                  <c:v>84</c:v>
                </c:pt>
                <c:pt idx="97">
                  <c:v>104</c:v>
                </c:pt>
                <c:pt idx="98">
                  <c:v>60</c:v>
                </c:pt>
                <c:pt idx="99">
                  <c:v>74</c:v>
                </c:pt>
                <c:pt idx="100">
                  <c:v>61</c:v>
                </c:pt>
                <c:pt idx="101">
                  <c:v>77</c:v>
                </c:pt>
                <c:pt idx="102">
                  <c:v>109</c:v>
                </c:pt>
                <c:pt idx="103">
                  <c:v>88</c:v>
                </c:pt>
                <c:pt idx="104">
                  <c:v>64</c:v>
                </c:pt>
                <c:pt idx="105">
                  <c:v>78</c:v>
                </c:pt>
                <c:pt idx="106">
                  <c:v>60</c:v>
                </c:pt>
                <c:pt idx="107">
                  <c:v>108</c:v>
                </c:pt>
                <c:pt idx="108">
                  <c:v>75</c:v>
                </c:pt>
                <c:pt idx="109">
                  <c:v>87</c:v>
                </c:pt>
                <c:pt idx="110">
                  <c:v>96</c:v>
                </c:pt>
                <c:pt idx="111">
                  <c:v>83</c:v>
                </c:pt>
                <c:pt idx="112">
                  <c:v>83</c:v>
                </c:pt>
                <c:pt idx="113">
                  <c:v>81</c:v>
                </c:pt>
                <c:pt idx="114">
                  <c:v>73</c:v>
                </c:pt>
                <c:pt idx="115">
                  <c:v>90</c:v>
                </c:pt>
                <c:pt idx="116">
                  <c:v>86</c:v>
                </c:pt>
                <c:pt idx="117">
                  <c:v>85</c:v>
                </c:pt>
                <c:pt idx="118">
                  <c:v>71</c:v>
                </c:pt>
                <c:pt idx="119">
                  <c:v>76</c:v>
                </c:pt>
                <c:pt idx="120">
                  <c:v>81</c:v>
                </c:pt>
                <c:pt idx="121">
                  <c:v>81</c:v>
                </c:pt>
                <c:pt idx="122">
                  <c:v>75</c:v>
                </c:pt>
                <c:pt idx="123">
                  <c:v>81</c:v>
                </c:pt>
                <c:pt idx="124">
                  <c:v>52</c:v>
                </c:pt>
                <c:pt idx="125">
                  <c:v>102</c:v>
                </c:pt>
                <c:pt idx="126">
                  <c:v>99</c:v>
                </c:pt>
                <c:pt idx="127">
                  <c:v>52</c:v>
                </c:pt>
                <c:pt idx="128">
                  <c:v>63</c:v>
                </c:pt>
                <c:pt idx="129">
                  <c:v>73</c:v>
                </c:pt>
                <c:pt idx="130">
                  <c:v>81</c:v>
                </c:pt>
                <c:pt idx="131">
                  <c:v>78</c:v>
                </c:pt>
                <c:pt idx="132">
                  <c:v>88</c:v>
                </c:pt>
                <c:pt idx="133">
                  <c:v>98</c:v>
                </c:pt>
                <c:pt idx="134">
                  <c:v>80</c:v>
                </c:pt>
                <c:pt idx="135">
                  <c:v>80</c:v>
                </c:pt>
              </c:numCache>
            </c:numRef>
          </c:xVal>
          <c:yVal>
            <c:numRef>
              <c:f>Scatter!$C$2:$C$137</c:f>
              <c:numCache>
                <c:formatCode>0</c:formatCode>
                <c:ptCount val="136"/>
                <c:pt idx="0">
                  <c:v>212</c:v>
                </c:pt>
                <c:pt idx="1">
                  <c:v>176</c:v>
                </c:pt>
                <c:pt idx="2">
                  <c:v>224</c:v>
                </c:pt>
                <c:pt idx="3">
                  <c:v>164</c:v>
                </c:pt>
                <c:pt idx="4">
                  <c:v>234</c:v>
                </c:pt>
                <c:pt idx="5">
                  <c:v>252</c:v>
                </c:pt>
                <c:pt idx="6">
                  <c:v>172</c:v>
                </c:pt>
                <c:pt idx="7">
                  <c:v>184</c:v>
                </c:pt>
                <c:pt idx="8">
                  <c:v>143</c:v>
                </c:pt>
                <c:pt idx="9">
                  <c:v>166</c:v>
                </c:pt>
                <c:pt idx="10">
                  <c:v>227</c:v>
                </c:pt>
                <c:pt idx="11">
                  <c:v>259</c:v>
                </c:pt>
                <c:pt idx="12">
                  <c:v>155</c:v>
                </c:pt>
                <c:pt idx="13">
                  <c:v>229</c:v>
                </c:pt>
                <c:pt idx="14">
                  <c:v>286</c:v>
                </c:pt>
                <c:pt idx="15">
                  <c:v>267</c:v>
                </c:pt>
                <c:pt idx="16">
                  <c:v>158</c:v>
                </c:pt>
                <c:pt idx="17">
                  <c:v>187</c:v>
                </c:pt>
                <c:pt idx="18">
                  <c:v>185</c:v>
                </c:pt>
                <c:pt idx="19">
                  <c:v>172</c:v>
                </c:pt>
                <c:pt idx="20">
                  <c:v>226</c:v>
                </c:pt>
                <c:pt idx="21">
                  <c:v>230</c:v>
                </c:pt>
                <c:pt idx="22">
                  <c:v>194</c:v>
                </c:pt>
                <c:pt idx="23">
                  <c:v>245</c:v>
                </c:pt>
                <c:pt idx="24">
                  <c:v>186</c:v>
                </c:pt>
                <c:pt idx="25">
                  <c:v>267</c:v>
                </c:pt>
                <c:pt idx="26">
                  <c:v>240</c:v>
                </c:pt>
                <c:pt idx="27">
                  <c:v>235</c:v>
                </c:pt>
                <c:pt idx="28">
                  <c:v>230</c:v>
                </c:pt>
                <c:pt idx="29">
                  <c:v>237</c:v>
                </c:pt>
                <c:pt idx="30">
                  <c:v>194</c:v>
                </c:pt>
                <c:pt idx="31">
                  <c:v>208</c:v>
                </c:pt>
                <c:pt idx="32">
                  <c:v>201</c:v>
                </c:pt>
                <c:pt idx="33">
                  <c:v>211</c:v>
                </c:pt>
                <c:pt idx="34">
                  <c:v>205</c:v>
                </c:pt>
                <c:pt idx="35">
                  <c:v>181</c:v>
                </c:pt>
                <c:pt idx="36">
                  <c:v>298</c:v>
                </c:pt>
                <c:pt idx="37">
                  <c:v>157</c:v>
                </c:pt>
                <c:pt idx="38">
                  <c:v>226</c:v>
                </c:pt>
                <c:pt idx="39">
                  <c:v>224</c:v>
                </c:pt>
                <c:pt idx="40">
                  <c:v>179</c:v>
                </c:pt>
                <c:pt idx="41">
                  <c:v>213</c:v>
                </c:pt>
                <c:pt idx="42">
                  <c:v>187</c:v>
                </c:pt>
                <c:pt idx="43">
                  <c:v>239</c:v>
                </c:pt>
                <c:pt idx="44">
                  <c:v>191</c:v>
                </c:pt>
                <c:pt idx="45">
                  <c:v>150</c:v>
                </c:pt>
                <c:pt idx="46">
                  <c:v>229</c:v>
                </c:pt>
                <c:pt idx="47">
                  <c:v>255</c:v>
                </c:pt>
                <c:pt idx="48">
                  <c:v>232</c:v>
                </c:pt>
                <c:pt idx="49">
                  <c:v>278</c:v>
                </c:pt>
                <c:pt idx="50">
                  <c:v>256</c:v>
                </c:pt>
                <c:pt idx="51">
                  <c:v>197</c:v>
                </c:pt>
                <c:pt idx="52">
                  <c:v>215</c:v>
                </c:pt>
                <c:pt idx="53">
                  <c:v>206</c:v>
                </c:pt>
                <c:pt idx="54">
                  <c:v>224</c:v>
                </c:pt>
                <c:pt idx="55">
                  <c:v>270</c:v>
                </c:pt>
                <c:pt idx="56">
                  <c:v>234</c:v>
                </c:pt>
                <c:pt idx="57">
                  <c:v>278</c:v>
                </c:pt>
                <c:pt idx="58">
                  <c:v>239</c:v>
                </c:pt>
                <c:pt idx="59">
                  <c:v>286</c:v>
                </c:pt>
                <c:pt idx="60">
                  <c:v>145</c:v>
                </c:pt>
                <c:pt idx="61">
                  <c:v>171</c:v>
                </c:pt>
                <c:pt idx="62">
                  <c:v>232</c:v>
                </c:pt>
                <c:pt idx="63">
                  <c:v>228</c:v>
                </c:pt>
                <c:pt idx="64">
                  <c:v>152</c:v>
                </c:pt>
                <c:pt idx="65">
                  <c:v>291</c:v>
                </c:pt>
                <c:pt idx="66">
                  <c:v>163</c:v>
                </c:pt>
                <c:pt idx="67">
                  <c:v>243</c:v>
                </c:pt>
                <c:pt idx="68">
                  <c:v>168</c:v>
                </c:pt>
                <c:pt idx="69">
                  <c:v>174</c:v>
                </c:pt>
                <c:pt idx="70">
                  <c:v>258</c:v>
                </c:pt>
                <c:pt idx="71">
                  <c:v>215</c:v>
                </c:pt>
                <c:pt idx="72">
                  <c:v>215</c:v>
                </c:pt>
                <c:pt idx="73">
                  <c:v>147</c:v>
                </c:pt>
                <c:pt idx="74">
                  <c:v>226</c:v>
                </c:pt>
                <c:pt idx="75">
                  <c:v>230</c:v>
                </c:pt>
                <c:pt idx="76">
                  <c:v>197</c:v>
                </c:pt>
                <c:pt idx="77">
                  <c:v>156</c:v>
                </c:pt>
                <c:pt idx="78">
                  <c:v>189</c:v>
                </c:pt>
                <c:pt idx="79">
                  <c:v>199</c:v>
                </c:pt>
                <c:pt idx="80">
                  <c:v>275</c:v>
                </c:pt>
                <c:pt idx="81">
                  <c:v>201</c:v>
                </c:pt>
                <c:pt idx="82">
                  <c:v>163</c:v>
                </c:pt>
                <c:pt idx="83">
                  <c:v>172</c:v>
                </c:pt>
                <c:pt idx="84">
                  <c:v>176</c:v>
                </c:pt>
                <c:pt idx="85">
                  <c:v>136</c:v>
                </c:pt>
                <c:pt idx="86">
                  <c:v>210</c:v>
                </c:pt>
                <c:pt idx="87">
                  <c:v>327</c:v>
                </c:pt>
                <c:pt idx="88">
                  <c:v>281</c:v>
                </c:pt>
                <c:pt idx="89">
                  <c:v>174</c:v>
                </c:pt>
                <c:pt idx="90">
                  <c:v>223</c:v>
                </c:pt>
                <c:pt idx="91">
                  <c:v>183</c:v>
                </c:pt>
                <c:pt idx="92">
                  <c:v>183</c:v>
                </c:pt>
                <c:pt idx="93">
                  <c:v>211</c:v>
                </c:pt>
                <c:pt idx="94">
                  <c:v>179</c:v>
                </c:pt>
                <c:pt idx="95">
                  <c:v>244</c:v>
                </c:pt>
                <c:pt idx="96">
                  <c:v>195</c:v>
                </c:pt>
                <c:pt idx="97">
                  <c:v>262</c:v>
                </c:pt>
                <c:pt idx="98">
                  <c:v>277</c:v>
                </c:pt>
                <c:pt idx="99">
                  <c:v>177</c:v>
                </c:pt>
                <c:pt idx="100">
                  <c:v>223</c:v>
                </c:pt>
                <c:pt idx="101">
                  <c:v>185</c:v>
                </c:pt>
                <c:pt idx="102">
                  <c:v>171</c:v>
                </c:pt>
                <c:pt idx="103">
                  <c:v>169</c:v>
                </c:pt>
                <c:pt idx="104">
                  <c:v>148</c:v>
                </c:pt>
                <c:pt idx="105">
                  <c:v>133</c:v>
                </c:pt>
                <c:pt idx="106">
                  <c:v>179</c:v>
                </c:pt>
                <c:pt idx="107">
                  <c:v>120</c:v>
                </c:pt>
                <c:pt idx="108">
                  <c:v>118</c:v>
                </c:pt>
                <c:pt idx="109">
                  <c:v>209</c:v>
                </c:pt>
                <c:pt idx="110">
                  <c:v>210</c:v>
                </c:pt>
                <c:pt idx="111">
                  <c:v>202</c:v>
                </c:pt>
                <c:pt idx="112">
                  <c:v>174</c:v>
                </c:pt>
                <c:pt idx="113">
                  <c:v>183</c:v>
                </c:pt>
                <c:pt idx="114">
                  <c:v>141</c:v>
                </c:pt>
                <c:pt idx="115">
                  <c:v>210</c:v>
                </c:pt>
                <c:pt idx="116">
                  <c:v>235</c:v>
                </c:pt>
                <c:pt idx="117">
                  <c:v>201</c:v>
                </c:pt>
                <c:pt idx="118">
                  <c:v>187</c:v>
                </c:pt>
                <c:pt idx="119">
                  <c:v>176</c:v>
                </c:pt>
                <c:pt idx="120">
                  <c:v>219</c:v>
                </c:pt>
                <c:pt idx="121">
                  <c:v>241</c:v>
                </c:pt>
                <c:pt idx="122">
                  <c:v>168</c:v>
                </c:pt>
                <c:pt idx="123">
                  <c:v>184</c:v>
                </c:pt>
                <c:pt idx="124">
                  <c:v>217</c:v>
                </c:pt>
                <c:pt idx="125">
                  <c:v>239</c:v>
                </c:pt>
                <c:pt idx="126">
                  <c:v>217</c:v>
                </c:pt>
                <c:pt idx="127">
                  <c:v>241</c:v>
                </c:pt>
                <c:pt idx="128">
                  <c:v>167</c:v>
                </c:pt>
                <c:pt idx="129">
                  <c:v>205</c:v>
                </c:pt>
                <c:pt idx="130">
                  <c:v>188</c:v>
                </c:pt>
                <c:pt idx="131">
                  <c:v>184</c:v>
                </c:pt>
                <c:pt idx="132">
                  <c:v>162</c:v>
                </c:pt>
                <c:pt idx="133">
                  <c:v>216</c:v>
                </c:pt>
                <c:pt idx="134">
                  <c:v>176</c:v>
                </c:pt>
                <c:pt idx="135">
                  <c:v>201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B00-4C65-9773-574DB51C78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15399664"/>
        <c:axId val="1615400912"/>
      </c:scatterChart>
      <c:valAx>
        <c:axId val="1615399664"/>
        <c:scaling>
          <c:orientation val="minMax"/>
          <c:min val="4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o-RO"/>
                  <a:t>Weight(kg)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5400912"/>
        <c:crosses val="autoZero"/>
        <c:crossBetween val="midCat"/>
      </c:valAx>
      <c:valAx>
        <c:axId val="1615400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o-RO"/>
                  <a:t>Cholesterol (mg/dl)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539966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0A6D584E-D60E-40CE-8120-7C4A797C68D2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D1AEF8EB-C564-4116-B9C9-3D0A4B137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1568</TotalTime>
  <Pages>9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ACCESS: MEDICAL DATABASE</vt:lpstr>
    </vt:vector>
  </TitlesOfParts>
  <Company/>
  <LinksUpToDate>false</LinksUpToDate>
  <CharactersWithSpaces>4512</CharactersWithSpaces>
  <SharedDoc>false</SharedDoc>
  <HLinks>
    <vt:vector size="6" baseType="variant">
      <vt:variant>
        <vt:i4>5767243</vt:i4>
      </vt:variant>
      <vt:variant>
        <vt:i4>0</vt:i4>
      </vt:variant>
      <vt:variant>
        <vt:i4>0</vt:i4>
      </vt:variant>
      <vt:variant>
        <vt:i4>5</vt:i4>
      </vt:variant>
      <vt:variant>
        <vt:lpwstr>https://support.microsoft.com/ro-ro/office/formule-%C8%99i-func%C8%9Bii-294d9486-b332-48ed-b489-abe7d0f9eda9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ACCESS: MEDICAL DATABASE</dc:title>
  <dc:subject/>
  <dc:creator>©Sorana D. BOLBOACĂ, 2010</dc:creator>
  <cp:keywords/>
  <cp:lastModifiedBy>Windows User</cp:lastModifiedBy>
  <cp:revision>516</cp:revision>
  <cp:lastPrinted>2013-10-03T11:41:00Z</cp:lastPrinted>
  <dcterms:created xsi:type="dcterms:W3CDTF">2022-10-29T07:51:00Z</dcterms:created>
  <dcterms:modified xsi:type="dcterms:W3CDTF">2025-10-26T09:42:00Z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f3f4b8100d027ecc1c2a81cb738f2fddf5b9a0bbe07107c1bff4f1088c9b213d</vt:lpwstr>
  </property>
</Properties>
</file>